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E50" w:rsidRPr="00AB3C9D" w:rsidRDefault="00E30E50" w:rsidP="00E30E50">
      <w:pPr>
        <w:jc w:val="center"/>
        <w:rPr>
          <w:sz w:val="18"/>
          <w:szCs w:val="18"/>
        </w:rPr>
      </w:pPr>
    </w:p>
    <w:p w:rsidR="00E30E50" w:rsidRPr="00DC7275" w:rsidRDefault="00E30E50" w:rsidP="00E30E50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4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E50" w:rsidRPr="00E30E50" w:rsidRDefault="00E30E50" w:rsidP="00E30E50"/>
    <w:p w:rsidR="00EC07A1" w:rsidRDefault="00EC07A1" w:rsidP="00EC07A1">
      <w:pPr>
        <w:pStyle w:val="Nadpis1"/>
        <w:jc w:val="center"/>
      </w:pPr>
      <w:r>
        <w:t xml:space="preserve">SVĚTOVÁ NÁBOŽENSTVÍ – </w:t>
      </w:r>
      <w:r w:rsidR="00C50E80">
        <w:t>JUDAISMUS</w:t>
      </w:r>
    </w:p>
    <w:p w:rsidR="00EC07A1" w:rsidRDefault="00EC07A1" w:rsidP="00EC07A1">
      <w:pPr>
        <w:pStyle w:val="Nadpis2"/>
        <w:jc w:val="center"/>
      </w:pPr>
      <w:r w:rsidRPr="00365336">
        <w:t>Pracovní list pro žáky</w:t>
      </w:r>
    </w:p>
    <w:p w:rsidR="00EC07A1" w:rsidRPr="001271B1" w:rsidRDefault="00EC07A1" w:rsidP="0097383E">
      <w:pPr>
        <w:spacing w:before="240"/>
        <w:rPr>
          <w:b/>
          <w:i/>
        </w:rPr>
      </w:pPr>
      <w:r w:rsidRPr="001271B1">
        <w:rPr>
          <w:b/>
          <w:i/>
        </w:rPr>
        <w:t xml:space="preserve">Zopakujte si znalosti z prezentace </w:t>
      </w:r>
      <w:r w:rsidR="006A0A2F">
        <w:rPr>
          <w:b/>
          <w:i/>
        </w:rPr>
        <w:t xml:space="preserve">SVĚTOVÁ </w:t>
      </w:r>
      <w:r w:rsidRPr="001271B1">
        <w:rPr>
          <w:b/>
          <w:i/>
        </w:rPr>
        <w:t xml:space="preserve">NÁBOŽENSTVÍ – </w:t>
      </w:r>
      <w:r w:rsidR="00C50E80">
        <w:rPr>
          <w:b/>
          <w:i/>
        </w:rPr>
        <w:t>JUDAISMUS</w:t>
      </w:r>
      <w:r w:rsidRPr="001271B1">
        <w:rPr>
          <w:b/>
          <w:i/>
        </w:rPr>
        <w:t xml:space="preserve"> a vypracujte úkoly. </w:t>
      </w:r>
    </w:p>
    <w:p w:rsidR="00EC07A1" w:rsidRPr="00715BFE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1</w:t>
      </w:r>
      <w:r w:rsidRPr="00FE6DF8">
        <w:rPr>
          <w:b/>
          <w:i/>
        </w:rPr>
        <w:t xml:space="preserve">: </w:t>
      </w:r>
      <w:r>
        <w:rPr>
          <w:b/>
          <w:i/>
        </w:rPr>
        <w:t>Doplňte vhodně text.</w:t>
      </w:r>
      <w:r w:rsidR="00E60FCF">
        <w:rPr>
          <w:b/>
          <w:i/>
        </w:rPr>
        <w:t xml:space="preserve"> </w:t>
      </w:r>
      <w:r>
        <w:rPr>
          <w:b/>
          <w:i/>
        </w:rPr>
        <w:t>U variant správně rozhodněte.</w:t>
      </w:r>
    </w:p>
    <w:p w:rsidR="00F36E3D" w:rsidRPr="00F36E3D" w:rsidRDefault="00225758" w:rsidP="00137F6A">
      <w:pPr>
        <w:spacing w:before="100" w:beforeAutospacing="1" w:line="360" w:lineRule="auto"/>
        <w:rPr>
          <w:sz w:val="20"/>
          <w:szCs w:val="20"/>
        </w:rPr>
      </w:pPr>
      <w:r>
        <w:rPr>
          <w:rFonts w:eastAsia="Times New Roman" w:cs="Times New Roman"/>
          <w:bCs/>
          <w:sz w:val="20"/>
          <w:szCs w:val="20"/>
          <w:lang w:eastAsia="cs-CZ"/>
        </w:rPr>
        <w:t xml:space="preserve">Judaismus je </w:t>
      </w:r>
      <w:r w:rsidRPr="00225758">
        <w:rPr>
          <w:rFonts w:eastAsia="Times New Roman" w:cs="Times New Roman"/>
          <w:b/>
          <w:bCs/>
          <w:sz w:val="20"/>
          <w:szCs w:val="20"/>
          <w:lang w:eastAsia="cs-CZ"/>
        </w:rPr>
        <w:t>národní/univerzální</w:t>
      </w:r>
      <w:r>
        <w:rPr>
          <w:rFonts w:eastAsia="Times New Roman" w:cs="Times New Roman"/>
          <w:bCs/>
          <w:sz w:val="20"/>
          <w:szCs w:val="20"/>
          <w:lang w:eastAsia="cs-CZ"/>
        </w:rPr>
        <w:t xml:space="preserve"> náboženství </w:t>
      </w:r>
      <w:r w:rsidRPr="00225758">
        <w:rPr>
          <w:rFonts w:eastAsia="Times New Roman" w:cs="Times New Roman"/>
          <w:b/>
          <w:bCs/>
          <w:sz w:val="20"/>
          <w:szCs w:val="20"/>
          <w:lang w:eastAsia="cs-CZ"/>
        </w:rPr>
        <w:t>knihy /mystické</w:t>
      </w:r>
      <w:r>
        <w:rPr>
          <w:rFonts w:eastAsia="Times New Roman" w:cs="Times New Roman"/>
          <w:bCs/>
          <w:sz w:val="20"/>
          <w:szCs w:val="20"/>
          <w:lang w:eastAsia="cs-CZ"/>
        </w:rPr>
        <w:t xml:space="preserve">. </w:t>
      </w:r>
      <w:r w:rsidR="00F36E3D">
        <w:rPr>
          <w:rFonts w:eastAsia="Times New Roman" w:cs="Times New Roman"/>
          <w:bCs/>
          <w:sz w:val="20"/>
          <w:szCs w:val="20"/>
          <w:lang w:eastAsia="cs-CZ"/>
        </w:rPr>
        <w:t xml:space="preserve">Jde o </w:t>
      </w:r>
      <w:r w:rsidR="00F36E3D" w:rsidRPr="00F36E3D">
        <w:rPr>
          <w:rFonts w:eastAsia="Times New Roman" w:cs="Times New Roman"/>
          <w:b/>
          <w:bCs/>
          <w:sz w:val="20"/>
          <w:szCs w:val="20"/>
          <w:lang w:eastAsia="cs-CZ"/>
        </w:rPr>
        <w:t>nejstarší/nejmladší</w:t>
      </w:r>
      <w:r w:rsidR="00F36E3D">
        <w:rPr>
          <w:rFonts w:eastAsia="Times New Roman" w:cs="Times New Roman"/>
          <w:bCs/>
          <w:sz w:val="20"/>
          <w:szCs w:val="20"/>
          <w:lang w:eastAsia="cs-CZ"/>
        </w:rPr>
        <w:t xml:space="preserve"> monotei</w:t>
      </w:r>
      <w:r w:rsidR="00E60FCF">
        <w:rPr>
          <w:rFonts w:eastAsia="Times New Roman" w:cs="Times New Roman"/>
          <w:bCs/>
          <w:sz w:val="20"/>
          <w:szCs w:val="20"/>
          <w:lang w:eastAsia="cs-CZ"/>
        </w:rPr>
        <w:t>s</w:t>
      </w:r>
      <w:r w:rsidR="00F36E3D">
        <w:rPr>
          <w:rFonts w:eastAsia="Times New Roman" w:cs="Times New Roman"/>
          <w:bCs/>
          <w:sz w:val="20"/>
          <w:szCs w:val="20"/>
          <w:lang w:eastAsia="cs-CZ"/>
        </w:rPr>
        <w:t xml:space="preserve">tické náboženství na </w:t>
      </w:r>
      <w:proofErr w:type="gramStart"/>
      <w:r w:rsidR="00F36E3D">
        <w:rPr>
          <w:rFonts w:eastAsia="Times New Roman" w:cs="Times New Roman"/>
          <w:bCs/>
          <w:sz w:val="20"/>
          <w:szCs w:val="20"/>
          <w:lang w:eastAsia="cs-CZ"/>
        </w:rPr>
        <w:t>světě.</w:t>
      </w:r>
      <w:r w:rsidR="00F36E3D">
        <w:rPr>
          <w:sz w:val="20"/>
          <w:szCs w:val="20"/>
        </w:rPr>
        <w:t>Učí</w:t>
      </w:r>
      <w:proofErr w:type="gramEnd"/>
      <w:r w:rsidR="00F36E3D">
        <w:rPr>
          <w:sz w:val="20"/>
          <w:szCs w:val="20"/>
        </w:rPr>
        <w:t xml:space="preserve">, že </w:t>
      </w:r>
      <w:r w:rsidR="00C47FD3">
        <w:rPr>
          <w:sz w:val="20"/>
          <w:szCs w:val="20"/>
        </w:rPr>
        <w:t>……………………</w:t>
      </w:r>
      <w:r w:rsidR="00F36E3D">
        <w:rPr>
          <w:sz w:val="20"/>
          <w:szCs w:val="20"/>
        </w:rPr>
        <w:t xml:space="preserve"> jsou vyvolený boží národ. Za zakladatele národa je považován ………………………(napište jméno). Tvůrcem náboženství je ……………………………. (napiš</w:t>
      </w:r>
      <w:r w:rsidR="00E60FCF">
        <w:rPr>
          <w:sz w:val="20"/>
          <w:szCs w:val="20"/>
        </w:rPr>
        <w:t>t</w:t>
      </w:r>
      <w:r w:rsidR="00F36E3D">
        <w:rPr>
          <w:sz w:val="20"/>
          <w:szCs w:val="20"/>
        </w:rPr>
        <w:t xml:space="preserve">e jméno), jenž vyvedl nově zrozený národ z egyptského otroctví až na okraj ………………………… (jaké) země. </w:t>
      </w:r>
      <w:r w:rsidR="00042595">
        <w:rPr>
          <w:sz w:val="20"/>
          <w:szCs w:val="20"/>
        </w:rPr>
        <w:t xml:space="preserve">V této oblasti se dnes nachází židovský stát </w:t>
      </w:r>
      <w:proofErr w:type="spellStart"/>
      <w:r w:rsidR="00042595" w:rsidRPr="00042595">
        <w:rPr>
          <w:b/>
          <w:sz w:val="20"/>
          <w:szCs w:val="20"/>
        </w:rPr>
        <w:t>Palestina</w:t>
      </w:r>
      <w:proofErr w:type="spellEnd"/>
      <w:r w:rsidR="00042595" w:rsidRPr="00042595">
        <w:rPr>
          <w:b/>
          <w:sz w:val="20"/>
          <w:szCs w:val="20"/>
        </w:rPr>
        <w:t>/Izrael</w:t>
      </w:r>
      <w:r w:rsidR="00042595">
        <w:rPr>
          <w:sz w:val="20"/>
          <w:szCs w:val="20"/>
        </w:rPr>
        <w:t xml:space="preserve">, kde žije asi 25% </w:t>
      </w:r>
      <w:r w:rsidR="00A4335B">
        <w:rPr>
          <w:sz w:val="20"/>
          <w:szCs w:val="20"/>
        </w:rPr>
        <w:t xml:space="preserve">Židů, dalších 30% bychom dnes našli v …………… (napište kde). </w:t>
      </w:r>
      <w:r w:rsidR="00C83B05">
        <w:rPr>
          <w:sz w:val="20"/>
          <w:szCs w:val="20"/>
        </w:rPr>
        <w:t>Nenávist vůči Židům se nazývá ………………………………</w:t>
      </w:r>
      <w:proofErr w:type="gramStart"/>
      <w:r w:rsidR="00C83B05">
        <w:rPr>
          <w:sz w:val="20"/>
          <w:szCs w:val="20"/>
        </w:rPr>
        <w:t>….., během</w:t>
      </w:r>
      <w:proofErr w:type="gramEnd"/>
      <w:r w:rsidR="00C83B05">
        <w:rPr>
          <w:sz w:val="20"/>
          <w:szCs w:val="20"/>
        </w:rPr>
        <w:t xml:space="preserve"> </w:t>
      </w:r>
      <w:r w:rsidR="00C83B05" w:rsidRPr="00C83B05">
        <w:rPr>
          <w:b/>
          <w:sz w:val="20"/>
          <w:szCs w:val="20"/>
        </w:rPr>
        <w:t>první/druhé</w:t>
      </w:r>
      <w:r w:rsidR="00C83B05">
        <w:rPr>
          <w:sz w:val="20"/>
          <w:szCs w:val="20"/>
        </w:rPr>
        <w:t xml:space="preserve"> světové války měl za následek hromadné vyvražďování, jež vzalo život asi </w:t>
      </w:r>
      <w:r w:rsidR="00C83B05" w:rsidRPr="00C83B05">
        <w:rPr>
          <w:b/>
          <w:sz w:val="20"/>
          <w:szCs w:val="20"/>
        </w:rPr>
        <w:t>6 000 000/60 000 000</w:t>
      </w:r>
      <w:r w:rsidR="00C83B05">
        <w:rPr>
          <w:sz w:val="20"/>
          <w:szCs w:val="20"/>
        </w:rPr>
        <w:t xml:space="preserve"> příslušníků tohoto národa. Hlavními symboly jsou ……………………………</w:t>
      </w:r>
      <w:proofErr w:type="gramStart"/>
      <w:r w:rsidR="00C83B05">
        <w:rPr>
          <w:sz w:val="20"/>
          <w:szCs w:val="20"/>
        </w:rPr>
        <w:t>…. a …</w:t>
      </w:r>
      <w:proofErr w:type="gramEnd"/>
      <w:r w:rsidR="00C83B05">
        <w:rPr>
          <w:sz w:val="20"/>
          <w:szCs w:val="20"/>
        </w:rPr>
        <w:t xml:space="preserve">………………………………….. Chrám se nazývá ……………………………., sváteční den je </w:t>
      </w:r>
      <w:r w:rsidR="00C83B05" w:rsidRPr="00C83B05">
        <w:rPr>
          <w:b/>
          <w:sz w:val="20"/>
          <w:szCs w:val="20"/>
        </w:rPr>
        <w:t>sobota/neděle</w:t>
      </w:r>
      <w:r w:rsidR="00C83B05">
        <w:rPr>
          <w:sz w:val="20"/>
          <w:szCs w:val="20"/>
        </w:rPr>
        <w:t xml:space="preserve">. K nejznámějším náboženským tradicím patří </w:t>
      </w:r>
      <w:r w:rsidR="00C83B05" w:rsidRPr="00C83B05">
        <w:rPr>
          <w:b/>
          <w:sz w:val="20"/>
          <w:szCs w:val="20"/>
        </w:rPr>
        <w:t>muž</w:t>
      </w:r>
      <w:r w:rsidR="00E60FCF">
        <w:rPr>
          <w:b/>
          <w:sz w:val="20"/>
          <w:szCs w:val="20"/>
        </w:rPr>
        <w:t>s</w:t>
      </w:r>
      <w:r w:rsidR="00C83B05" w:rsidRPr="00C83B05">
        <w:rPr>
          <w:b/>
          <w:sz w:val="20"/>
          <w:szCs w:val="20"/>
        </w:rPr>
        <w:t>ká/ženská</w:t>
      </w:r>
      <w:r w:rsidR="00C83B05">
        <w:rPr>
          <w:sz w:val="20"/>
          <w:szCs w:val="20"/>
        </w:rPr>
        <w:t xml:space="preserve"> obřízka, potravinové předpisy a modlitba s pokrývkou hlavy. </w:t>
      </w:r>
      <w:r w:rsidR="00C1146A">
        <w:rPr>
          <w:sz w:val="20"/>
          <w:szCs w:val="20"/>
        </w:rPr>
        <w:t>K posvátným spisům se řadí také ……………………………… (napište název), rozsáhlý výklad věrouky, na němž se podíleli rabíni sedmnácti generací. Je psán ………………………… (napište jaz</w:t>
      </w:r>
      <w:r w:rsidR="00E60FCF">
        <w:rPr>
          <w:sz w:val="20"/>
          <w:szCs w:val="20"/>
        </w:rPr>
        <w:t>y</w:t>
      </w:r>
      <w:r w:rsidR="00C1146A">
        <w:rPr>
          <w:sz w:val="20"/>
          <w:szCs w:val="20"/>
        </w:rPr>
        <w:t>k).</w:t>
      </w:r>
    </w:p>
    <w:p w:rsidR="00EC07A1" w:rsidRDefault="00EC07A1" w:rsidP="00927B52">
      <w:pPr>
        <w:widowControl w:val="0"/>
        <w:suppressAutoHyphens/>
        <w:overflowPunct w:val="0"/>
        <w:autoSpaceDE w:val="0"/>
        <w:autoSpaceDN w:val="0"/>
        <w:adjustRightInd w:val="0"/>
        <w:spacing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2</w:t>
      </w:r>
      <w:r w:rsidRPr="00FE6DF8">
        <w:rPr>
          <w:b/>
          <w:i/>
        </w:rPr>
        <w:t xml:space="preserve">: </w:t>
      </w:r>
      <w:r w:rsidR="007B1F61">
        <w:rPr>
          <w:b/>
          <w:i/>
        </w:rPr>
        <w:t>K charakteristikám doplňte správné pojmy.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>
        <w:tab/>
      </w:r>
      <w:r w:rsidRPr="007F71EC">
        <w:rPr>
          <w:sz w:val="20"/>
          <w:szCs w:val="20"/>
        </w:rPr>
        <w:t>………………………</w:t>
      </w:r>
      <w:r w:rsidR="00D34616">
        <w:rPr>
          <w:sz w:val="20"/>
          <w:szCs w:val="20"/>
        </w:rPr>
        <w:t>…</w:t>
      </w:r>
      <w:r w:rsidR="007B1F61">
        <w:rPr>
          <w:sz w:val="20"/>
          <w:szCs w:val="20"/>
        </w:rPr>
        <w:tab/>
        <w:t>systematické vyvražďování Židů za druhé světové války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7B1F61">
        <w:rPr>
          <w:sz w:val="20"/>
          <w:szCs w:val="20"/>
        </w:rPr>
        <w:tab/>
        <w:t>svátek nekvašených chlebů – připomínka vyvedení Židů z Egypta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7B1F61">
        <w:rPr>
          <w:sz w:val="20"/>
          <w:szCs w:val="20"/>
        </w:rPr>
        <w:tab/>
        <w:t>zakladatel judaismu</w:t>
      </w:r>
    </w:p>
    <w:p w:rsidR="007B1F6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7B1F61">
        <w:rPr>
          <w:sz w:val="20"/>
          <w:szCs w:val="20"/>
        </w:rPr>
        <w:tab/>
        <w:t>jídlo, jež odpovídá potravinovým předpisům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7B1F61">
        <w:rPr>
          <w:sz w:val="20"/>
          <w:szCs w:val="20"/>
        </w:rPr>
        <w:tab/>
        <w:t>sedmiramen</w:t>
      </w:r>
      <w:r w:rsidR="00E60FCF">
        <w:rPr>
          <w:sz w:val="20"/>
          <w:szCs w:val="20"/>
        </w:rPr>
        <w:t>n</w:t>
      </w:r>
      <w:r w:rsidR="007B1F61">
        <w:rPr>
          <w:sz w:val="20"/>
          <w:szCs w:val="20"/>
        </w:rPr>
        <w:t>ý svícen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7B1F61">
        <w:rPr>
          <w:sz w:val="20"/>
          <w:szCs w:val="20"/>
        </w:rPr>
        <w:tab/>
        <w:t>sváteční den v týdnu, kdy se nepracuje, den radosti a klidu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CE1779">
        <w:rPr>
          <w:sz w:val="20"/>
          <w:szCs w:val="20"/>
        </w:rPr>
        <w:tab/>
        <w:t>židovský chrám</w:t>
      </w:r>
    </w:p>
    <w:p w:rsidR="007B1F6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CE1779">
        <w:rPr>
          <w:sz w:val="20"/>
          <w:szCs w:val="20"/>
        </w:rPr>
        <w:tab/>
      </w:r>
      <w:r w:rsidR="00CB7B0F">
        <w:rPr>
          <w:sz w:val="20"/>
          <w:szCs w:val="20"/>
        </w:rPr>
        <w:t>hlavní soubor posvátných knih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</w:r>
      <w:r w:rsidR="007B1F61" w:rsidRPr="007F71EC">
        <w:rPr>
          <w:sz w:val="20"/>
          <w:szCs w:val="20"/>
        </w:rPr>
        <w:t>………………………</w:t>
      </w:r>
      <w:r w:rsidR="007B1F61">
        <w:rPr>
          <w:sz w:val="20"/>
          <w:szCs w:val="20"/>
        </w:rPr>
        <w:t>…</w:t>
      </w:r>
      <w:r w:rsidR="00CB7B0F">
        <w:rPr>
          <w:sz w:val="20"/>
          <w:szCs w:val="20"/>
        </w:rPr>
        <w:tab/>
        <w:t>Zaslíbená země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3</w:t>
      </w:r>
      <w:r w:rsidRPr="00FE6DF8">
        <w:rPr>
          <w:b/>
          <w:i/>
        </w:rPr>
        <w:t xml:space="preserve">: </w:t>
      </w:r>
      <w:r w:rsidR="0097383E">
        <w:rPr>
          <w:b/>
          <w:i/>
        </w:rPr>
        <w:t>Vzpomeňte si a zaznamenejte</w:t>
      </w:r>
    </w:p>
    <w:p w:rsidR="0097383E" w:rsidRPr="00646457" w:rsidRDefault="00646457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</w:pPr>
      <w:r w:rsidRPr="00646457">
        <w:rPr>
          <w:b/>
          <w:sz w:val="36"/>
          <w:szCs w:val="36"/>
        </w:rPr>
        <w:lastRenderedPageBreak/>
        <w:t>6</w:t>
      </w:r>
      <w:r w:rsidR="0097383E" w:rsidRPr="00646457">
        <w:rPr>
          <w:sz w:val="20"/>
          <w:szCs w:val="20"/>
        </w:rPr>
        <w:t>starozákonních příběhů</w:t>
      </w:r>
      <w:r w:rsidRPr="00646457">
        <w:rPr>
          <w:sz w:val="20"/>
          <w:szCs w:val="20"/>
        </w:rPr>
        <w:tab/>
      </w:r>
    </w:p>
    <w:p w:rsidR="0097383E" w:rsidRPr="00646457" w:rsidRDefault="0097383E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</w:pPr>
      <w:r w:rsidRPr="00646457">
        <w:rPr>
          <w:b/>
          <w:sz w:val="32"/>
          <w:szCs w:val="32"/>
        </w:rPr>
        <w:t>5</w:t>
      </w:r>
      <w:r w:rsidR="008C041C">
        <w:rPr>
          <w:sz w:val="20"/>
          <w:szCs w:val="20"/>
        </w:rPr>
        <w:t>knih nebo filmů</w:t>
      </w:r>
      <w:r w:rsidRPr="00646457">
        <w:rPr>
          <w:sz w:val="20"/>
          <w:szCs w:val="20"/>
        </w:rPr>
        <w:t xml:space="preserve">, </w:t>
      </w:r>
      <w:r w:rsidR="008C041C">
        <w:rPr>
          <w:sz w:val="20"/>
          <w:szCs w:val="20"/>
        </w:rPr>
        <w:t>jež se zabývají tematikou</w:t>
      </w:r>
      <w:bookmarkStart w:id="0" w:name="_GoBack"/>
      <w:bookmarkEnd w:id="0"/>
      <w:r w:rsidR="00E60FCF">
        <w:rPr>
          <w:sz w:val="20"/>
          <w:szCs w:val="20"/>
        </w:rPr>
        <w:t xml:space="preserve"> </w:t>
      </w:r>
      <w:r w:rsidR="001D6339">
        <w:rPr>
          <w:sz w:val="20"/>
          <w:szCs w:val="20"/>
        </w:rPr>
        <w:t xml:space="preserve">židovství nebo </w:t>
      </w:r>
      <w:r w:rsidRPr="00646457">
        <w:rPr>
          <w:sz w:val="20"/>
          <w:szCs w:val="20"/>
        </w:rPr>
        <w:t>holocaustu</w:t>
      </w:r>
    </w:p>
    <w:p w:rsidR="0097383E" w:rsidRPr="00646457" w:rsidRDefault="00646457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</w:pPr>
      <w:r w:rsidRPr="00646457">
        <w:rPr>
          <w:b/>
          <w:sz w:val="28"/>
          <w:szCs w:val="28"/>
        </w:rPr>
        <w:t>4</w:t>
      </w:r>
      <w:r>
        <w:rPr>
          <w:sz w:val="20"/>
          <w:szCs w:val="20"/>
        </w:rPr>
        <w:t xml:space="preserve"> konce</w:t>
      </w:r>
      <w:r w:rsidR="00E60FCF">
        <w:rPr>
          <w:sz w:val="20"/>
          <w:szCs w:val="20"/>
        </w:rPr>
        <w:t>n</w:t>
      </w:r>
      <w:r>
        <w:rPr>
          <w:sz w:val="20"/>
          <w:szCs w:val="20"/>
        </w:rPr>
        <w:t>trační/vyhlazovací tábory</w:t>
      </w:r>
      <w:r w:rsidR="0097383E" w:rsidRPr="00646457">
        <w:rPr>
          <w:sz w:val="20"/>
          <w:szCs w:val="20"/>
        </w:rPr>
        <w:t xml:space="preserve"> z II. světové války</w:t>
      </w:r>
    </w:p>
    <w:p w:rsidR="00646457" w:rsidRPr="00646457" w:rsidRDefault="00646457" w:rsidP="00646457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</w:pPr>
      <w:r w:rsidRPr="00646457">
        <w:rPr>
          <w:b/>
          <w:sz w:val="24"/>
          <w:szCs w:val="24"/>
        </w:rPr>
        <w:t>3</w:t>
      </w:r>
      <w:r w:rsidRPr="00646457">
        <w:rPr>
          <w:sz w:val="20"/>
          <w:szCs w:val="20"/>
        </w:rPr>
        <w:t xml:space="preserve"> judaistická potravinová pravidla</w:t>
      </w:r>
    </w:p>
    <w:p w:rsidR="00646457" w:rsidRDefault="00646457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</w:pPr>
      <w:r w:rsidRPr="00646457">
        <w:rPr>
          <w:b/>
          <w:sz w:val="20"/>
          <w:szCs w:val="20"/>
        </w:rPr>
        <w:t>2</w:t>
      </w:r>
      <w:r>
        <w:rPr>
          <w:sz w:val="20"/>
          <w:szCs w:val="20"/>
        </w:rPr>
        <w:t xml:space="preserve"> židovské anekdoty</w:t>
      </w:r>
    </w:p>
    <w:p w:rsidR="00E30E50" w:rsidRDefault="00646457" w:rsidP="00E30E50">
      <w:pPr>
        <w:pStyle w:val="Textbody"/>
        <w:spacing w:after="119"/>
        <w:rPr>
          <w:rFonts w:ascii="Calibri" w:hAnsi="Calibri"/>
          <w:b/>
          <w:i/>
        </w:rPr>
      </w:pPr>
      <w:r w:rsidRPr="00646457">
        <w:rPr>
          <w:sz w:val="20"/>
          <w:szCs w:val="20"/>
        </w:rPr>
        <w:t>Co je Zeď nářků a kde bychom ji našli</w:t>
      </w:r>
      <w:r w:rsidR="001D6339">
        <w:rPr>
          <w:sz w:val="20"/>
          <w:szCs w:val="20"/>
        </w:rPr>
        <w:t>?</w:t>
      </w:r>
      <w:r w:rsidR="00E30E50">
        <w:rPr>
          <w:sz w:val="20"/>
          <w:szCs w:val="20"/>
        </w:rPr>
        <w:br/>
      </w:r>
      <w:r w:rsidR="00E30E50">
        <w:rPr>
          <w:sz w:val="20"/>
          <w:szCs w:val="20"/>
        </w:rPr>
        <w:br/>
      </w:r>
      <w:r w:rsidR="00E30E50" w:rsidRPr="00F57451">
        <w:rPr>
          <w:rFonts w:ascii="Calibri" w:hAnsi="Calibri"/>
          <w:b/>
          <w:i/>
        </w:rPr>
        <w:t>Literatura a zdroje:</w:t>
      </w:r>
    </w:p>
    <w:p w:rsidR="00E30E50" w:rsidRPr="006B3131" w:rsidRDefault="00E30E50" w:rsidP="00E30E50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 xml:space="preserve">Praha: </w:t>
      </w:r>
      <w:proofErr w:type="spellStart"/>
      <w:r>
        <w:rPr>
          <w:rFonts w:ascii="Calibri" w:hAnsi="Calibri"/>
          <w:iCs/>
        </w:rPr>
        <w:t>Slovart</w:t>
      </w:r>
      <w:proofErr w:type="spellEnd"/>
      <w:r>
        <w:rPr>
          <w:rFonts w:ascii="Calibri" w:hAnsi="Calibri"/>
          <w:iCs/>
        </w:rPr>
        <w:t>, 2006.</w:t>
      </w:r>
    </w:p>
    <w:p w:rsidR="00EC07A1" w:rsidRPr="001D6339" w:rsidRDefault="00EC07A1" w:rsidP="001D6339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  <w:sectPr w:rsidR="00EC07A1" w:rsidRPr="001D6339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07A1" w:rsidRPr="00EC07A1" w:rsidRDefault="00EC07A1" w:rsidP="00EC07A1">
      <w:pPr>
        <w:spacing w:after="0"/>
        <w:rPr>
          <w:color w:val="000000" w:themeColor="text1"/>
          <w:sz w:val="20"/>
          <w:szCs w:val="20"/>
        </w:rPr>
      </w:pPr>
    </w:p>
    <w:sectPr w:rsidR="00EC07A1" w:rsidRPr="00EC07A1" w:rsidSect="00EC07A1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AA1" w:rsidRDefault="00D92AA1" w:rsidP="00EC07A1">
      <w:pPr>
        <w:spacing w:after="0" w:line="240" w:lineRule="auto"/>
      </w:pPr>
      <w:r>
        <w:separator/>
      </w:r>
    </w:p>
  </w:endnote>
  <w:endnote w:type="continuationSeparator" w:id="0">
    <w:p w:rsidR="00D92AA1" w:rsidRDefault="00D92AA1" w:rsidP="00E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A1" w:rsidRPr="00EC2547" w:rsidRDefault="00C50E80" w:rsidP="00EC07A1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VY_32_INOVACE_OBN_3_7</w:t>
    </w:r>
  </w:p>
  <w:p w:rsidR="00EC07A1" w:rsidRDefault="00EC07A1">
    <w:pPr>
      <w:pStyle w:val="Zpat"/>
    </w:pPr>
  </w:p>
  <w:p w:rsidR="00EC07A1" w:rsidRDefault="00EC07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AA1" w:rsidRDefault="00D92AA1" w:rsidP="00EC07A1">
      <w:pPr>
        <w:spacing w:after="0" w:line="240" w:lineRule="auto"/>
      </w:pPr>
      <w:r>
        <w:separator/>
      </w:r>
    </w:p>
  </w:footnote>
  <w:footnote w:type="continuationSeparator" w:id="0">
    <w:p w:rsidR="00D92AA1" w:rsidRDefault="00D92AA1" w:rsidP="00EC0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7A1"/>
    <w:rsid w:val="00042595"/>
    <w:rsid w:val="000B6FFD"/>
    <w:rsid w:val="00137F6A"/>
    <w:rsid w:val="00151839"/>
    <w:rsid w:val="001D6339"/>
    <w:rsid w:val="00225758"/>
    <w:rsid w:val="003941F9"/>
    <w:rsid w:val="003E313F"/>
    <w:rsid w:val="004070F6"/>
    <w:rsid w:val="0042086D"/>
    <w:rsid w:val="00434282"/>
    <w:rsid w:val="0043432B"/>
    <w:rsid w:val="00462CAA"/>
    <w:rsid w:val="005E604E"/>
    <w:rsid w:val="00621E5F"/>
    <w:rsid w:val="0064276B"/>
    <w:rsid w:val="00646457"/>
    <w:rsid w:val="006A0A2F"/>
    <w:rsid w:val="007830A7"/>
    <w:rsid w:val="007B1F61"/>
    <w:rsid w:val="008C041C"/>
    <w:rsid w:val="008F1BD7"/>
    <w:rsid w:val="00927B52"/>
    <w:rsid w:val="0093208A"/>
    <w:rsid w:val="00971D32"/>
    <w:rsid w:val="0097383E"/>
    <w:rsid w:val="009F23C8"/>
    <w:rsid w:val="00A4335B"/>
    <w:rsid w:val="00AA597F"/>
    <w:rsid w:val="00B0279B"/>
    <w:rsid w:val="00B30E25"/>
    <w:rsid w:val="00B45B69"/>
    <w:rsid w:val="00C1146A"/>
    <w:rsid w:val="00C47FD3"/>
    <w:rsid w:val="00C50E80"/>
    <w:rsid w:val="00C83B05"/>
    <w:rsid w:val="00CB7B0F"/>
    <w:rsid w:val="00CE1779"/>
    <w:rsid w:val="00D34616"/>
    <w:rsid w:val="00D92AA1"/>
    <w:rsid w:val="00E106FE"/>
    <w:rsid w:val="00E30E50"/>
    <w:rsid w:val="00E60FCF"/>
    <w:rsid w:val="00EC07A1"/>
    <w:rsid w:val="00EC4687"/>
    <w:rsid w:val="00F36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7A1"/>
  </w:style>
  <w:style w:type="paragraph" w:styleId="Nadpis1">
    <w:name w:val="heading 1"/>
    <w:basedOn w:val="Normln"/>
    <w:next w:val="Normln"/>
    <w:link w:val="Nadpis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7A1"/>
  </w:style>
  <w:style w:type="paragraph" w:styleId="Zpat">
    <w:name w:val="footer"/>
    <w:basedOn w:val="Normln"/>
    <w:link w:val="Zpat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7A1"/>
  </w:style>
  <w:style w:type="paragraph" w:styleId="Textbubliny">
    <w:name w:val="Balloon Text"/>
    <w:basedOn w:val="Normln"/>
    <w:link w:val="Textbubliny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941F9"/>
    <w:rPr>
      <w:color w:val="0000FF"/>
      <w:u w:val="single"/>
    </w:rPr>
  </w:style>
  <w:style w:type="table" w:styleId="Mkatabulky">
    <w:name w:val="Table Grid"/>
    <w:basedOn w:val="Normlntabulka"/>
    <w:uiPriority w:val="59"/>
    <w:rsid w:val="00407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A1"/>
  </w:style>
  <w:style w:type="paragraph" w:styleId="Heading1">
    <w:name w:val="heading 1"/>
    <w:basedOn w:val="Normal"/>
    <w:next w:val="Normal"/>
    <w:link w:val="Heading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7A1"/>
  </w:style>
  <w:style w:type="paragraph" w:styleId="Footer">
    <w:name w:val="footer"/>
    <w:basedOn w:val="Normal"/>
    <w:link w:val="Foot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7A1"/>
  </w:style>
  <w:style w:type="paragraph" w:styleId="BalloonText">
    <w:name w:val="Balloon Text"/>
    <w:basedOn w:val="Normal"/>
    <w:link w:val="BalloonText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3941F9"/>
    <w:rPr>
      <w:color w:val="0000FF"/>
      <w:u w:val="single"/>
    </w:rPr>
  </w:style>
  <w:style w:type="table" w:styleId="TableGrid">
    <w:name w:val="Table Grid"/>
    <w:basedOn w:val="TableNormal"/>
    <w:uiPriority w:val="59"/>
    <w:rsid w:val="00407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050A3-8141-4829-9D46-1919849CA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2014-06-03T08:10:00Z</dcterms:created>
  <dcterms:modified xsi:type="dcterms:W3CDTF">2014-06-03T08:10:00Z</dcterms:modified>
</cp:coreProperties>
</file>