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052" w:rsidRDefault="00B11052" w:rsidP="00B11052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052" w:rsidRDefault="00B11052" w:rsidP="00B11052"/>
    <w:p w:rsidR="00B11052" w:rsidRDefault="00B11052" w:rsidP="00B11052"/>
    <w:p w:rsidR="00B11052" w:rsidRDefault="00B11052" w:rsidP="00B11052"/>
    <w:p w:rsidR="00B11052" w:rsidRDefault="00B11052" w:rsidP="00B11052">
      <w:pPr>
        <w:rPr>
          <w:rFonts w:ascii="Arial" w:hAnsi="Arial"/>
        </w:rPr>
      </w:pPr>
    </w:p>
    <w:p w:rsidR="00B11052" w:rsidRDefault="00B11052" w:rsidP="00B11052">
      <w:pPr>
        <w:rPr>
          <w:rFonts w:ascii="Arial" w:hAnsi="Arial"/>
        </w:rPr>
      </w:pPr>
    </w:p>
    <w:p w:rsidR="00B11052" w:rsidRDefault="00B11052" w:rsidP="00B11052">
      <w:pPr>
        <w:rPr>
          <w:rFonts w:ascii="Arial" w:hAnsi="Arial"/>
        </w:rPr>
      </w:pPr>
    </w:p>
    <w:p w:rsidR="00B11052" w:rsidRDefault="00B11052" w:rsidP="00B11052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B11052" w:rsidRDefault="00B11052" w:rsidP="00B1105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B11052" w:rsidRDefault="00B11052" w:rsidP="00B11052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B11052" w:rsidRDefault="00B11052" w:rsidP="00B11052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B11052" w:rsidRDefault="00B11052" w:rsidP="00B11052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B11052" w:rsidRDefault="00B11052" w:rsidP="00B1105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B11052" w:rsidRDefault="00B11052" w:rsidP="00B11052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B11052" w:rsidRDefault="00B11052" w:rsidP="00B11052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B11052" w:rsidRDefault="00B11052" w:rsidP="00B11052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B11052" w:rsidRDefault="00B11052" w:rsidP="00B11052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U4 – part 2</w:t>
      </w:r>
    </w:p>
    <w:p w:rsidR="00B11052" w:rsidRDefault="00B11052" w:rsidP="00B11052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20</w:t>
      </w:r>
    </w:p>
    <w:p w:rsidR="00B11052" w:rsidRDefault="00B11052" w:rsidP="00B11052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VY_22_INOVACE_1_2_20_KRU</w:t>
      </w:r>
    </w:p>
    <w:p w:rsidR="00B11052" w:rsidRDefault="00B11052" w:rsidP="00B11052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B11052" w:rsidRDefault="00B11052" w:rsidP="00B11052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rozšíření slovní zásoby lekce 4. Studenti hledají slova příbuzná, slova stejného a opačného významu. Tento pracovní list je studentům kopírován pro samostatnou práci, která je následně kontrolována v rámci třídy za pomoci vyučujícího.</w:t>
      </w:r>
    </w:p>
    <w:p w:rsidR="00B11052" w:rsidRDefault="00B11052" w:rsidP="00B11052">
      <w:pPr>
        <w:rPr>
          <w:rFonts w:ascii="Arial" w:hAnsi="Arial"/>
        </w:rPr>
      </w:pPr>
    </w:p>
    <w:p w:rsidR="00B11052" w:rsidRDefault="00B11052" w:rsidP="00B11052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213646" w:rsidRDefault="001929FE" w:rsidP="00213646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20. </w:t>
      </w:r>
      <w:r w:rsidR="00213646">
        <w:rPr>
          <w:rFonts w:cs="Times New Roman"/>
          <w:b/>
          <w:sz w:val="54"/>
          <w:szCs w:val="54"/>
          <w:lang w:val="en-GB"/>
        </w:rPr>
        <w:t>U4 - part 2 (new vocabulary)</w:t>
      </w:r>
    </w:p>
    <w:p w:rsidR="00213646" w:rsidRDefault="00213646" w:rsidP="0021364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Which word doesn´t belong there?</w:t>
      </w:r>
    </w:p>
    <w:p w:rsidR="00213646" w:rsidRDefault="00213646" w:rsidP="0021364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213646" w:rsidRPr="00213646" w:rsidTr="00213646">
        <w:tc>
          <w:tcPr>
            <w:tcW w:w="1842" w:type="dxa"/>
            <w:vAlign w:val="center"/>
          </w:tcPr>
          <w:p w:rsidR="00213646" w:rsidRPr="00213646" w:rsidRDefault="00213646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plate</w:t>
            </w:r>
          </w:p>
        </w:tc>
        <w:tc>
          <w:tcPr>
            <w:tcW w:w="1842" w:type="dxa"/>
            <w:vAlign w:val="center"/>
          </w:tcPr>
          <w:p w:rsidR="00213646" w:rsidRPr="00213646" w:rsidRDefault="00213646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knife</w:t>
            </w:r>
          </w:p>
        </w:tc>
        <w:tc>
          <w:tcPr>
            <w:tcW w:w="1842" w:type="dxa"/>
            <w:vAlign w:val="center"/>
          </w:tcPr>
          <w:p w:rsidR="00213646" w:rsidRPr="00213646" w:rsidRDefault="00213646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spoon</w:t>
            </w:r>
          </w:p>
        </w:tc>
        <w:tc>
          <w:tcPr>
            <w:tcW w:w="1843" w:type="dxa"/>
            <w:vAlign w:val="center"/>
          </w:tcPr>
          <w:p w:rsidR="00213646" w:rsidRPr="00213646" w:rsidRDefault="00213646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fork</w:t>
            </w:r>
          </w:p>
        </w:tc>
        <w:tc>
          <w:tcPr>
            <w:tcW w:w="1843" w:type="dxa"/>
            <w:vAlign w:val="center"/>
          </w:tcPr>
          <w:p w:rsidR="00213646" w:rsidRPr="00213646" w:rsidRDefault="00213646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ladle</w:t>
            </w:r>
          </w:p>
        </w:tc>
      </w:tr>
      <w:tr w:rsidR="00213646" w:rsidRPr="00213646" w:rsidTr="00213646">
        <w:tc>
          <w:tcPr>
            <w:tcW w:w="1842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nature</w:t>
            </w:r>
          </w:p>
        </w:tc>
        <w:tc>
          <w:tcPr>
            <w:tcW w:w="1842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surroundings</w:t>
            </w:r>
          </w:p>
        </w:tc>
        <w:tc>
          <w:tcPr>
            <w:tcW w:w="1842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environment</w:t>
            </w:r>
          </w:p>
        </w:tc>
        <w:tc>
          <w:tcPr>
            <w:tcW w:w="1843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setting</w:t>
            </w:r>
          </w:p>
        </w:tc>
        <w:tc>
          <w:tcPr>
            <w:tcW w:w="1843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plane</w:t>
            </w:r>
          </w:p>
        </w:tc>
      </w:tr>
      <w:tr w:rsidR="00213646" w:rsidRPr="00213646" w:rsidTr="00213646">
        <w:tc>
          <w:tcPr>
            <w:tcW w:w="1842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dictionary</w:t>
            </w:r>
          </w:p>
        </w:tc>
        <w:tc>
          <w:tcPr>
            <w:tcW w:w="1842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cassette</w:t>
            </w:r>
          </w:p>
        </w:tc>
        <w:tc>
          <w:tcPr>
            <w:tcW w:w="1842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ticket</w:t>
            </w:r>
          </w:p>
        </w:tc>
        <w:tc>
          <w:tcPr>
            <w:tcW w:w="1843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book</w:t>
            </w:r>
          </w:p>
        </w:tc>
        <w:tc>
          <w:tcPr>
            <w:tcW w:w="1843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exercise book</w:t>
            </w:r>
          </w:p>
        </w:tc>
      </w:tr>
      <w:tr w:rsidR="00213646" w:rsidRPr="00213646" w:rsidTr="00213646">
        <w:tc>
          <w:tcPr>
            <w:tcW w:w="1842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parent</w:t>
            </w:r>
          </w:p>
        </w:tc>
        <w:tc>
          <w:tcPr>
            <w:tcW w:w="1842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headmaster</w:t>
            </w:r>
          </w:p>
        </w:tc>
        <w:tc>
          <w:tcPr>
            <w:tcW w:w="1842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cousin</w:t>
            </w:r>
          </w:p>
        </w:tc>
        <w:tc>
          <w:tcPr>
            <w:tcW w:w="1843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aunt</w:t>
            </w:r>
          </w:p>
        </w:tc>
        <w:tc>
          <w:tcPr>
            <w:tcW w:w="1843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uncle</w:t>
            </w:r>
          </w:p>
        </w:tc>
      </w:tr>
      <w:tr w:rsidR="00213646" w:rsidRPr="00213646" w:rsidTr="00213646">
        <w:tc>
          <w:tcPr>
            <w:tcW w:w="1842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opposite</w:t>
            </w:r>
          </w:p>
        </w:tc>
        <w:tc>
          <w:tcPr>
            <w:tcW w:w="1842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next to</w:t>
            </w:r>
          </w:p>
        </w:tc>
        <w:tc>
          <w:tcPr>
            <w:tcW w:w="1842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bellow</w:t>
            </w:r>
          </w:p>
        </w:tc>
        <w:tc>
          <w:tcPr>
            <w:tcW w:w="1843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reason</w:t>
            </w:r>
          </w:p>
        </w:tc>
        <w:tc>
          <w:tcPr>
            <w:tcW w:w="1843" w:type="dxa"/>
            <w:vAlign w:val="center"/>
          </w:tcPr>
          <w:p w:rsidR="00213646" w:rsidRPr="00213646" w:rsidRDefault="002D330C" w:rsidP="00213646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above</w:t>
            </w:r>
          </w:p>
        </w:tc>
      </w:tr>
    </w:tbl>
    <w:p w:rsidR="00213646" w:rsidRDefault="00213646" w:rsidP="0021364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13646" w:rsidRDefault="00213646" w:rsidP="0021364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Match the descriptions with the meanings from exercise A</w:t>
      </w:r>
    </w:p>
    <w:p w:rsidR="00213646" w:rsidRDefault="00213646" w:rsidP="0021364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13646" w:rsidTr="00213646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3646" w:rsidRDefault="002D330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put meals on it, it is of round shape and very often white.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3646" w:rsidRDefault="0021364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13646" w:rsidTr="00213646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3646" w:rsidRDefault="002D330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You need to show this when coming to a concert or when travelling by train.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3646" w:rsidRDefault="0021364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13646" w:rsidTr="00213646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3646" w:rsidRDefault="002D330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your aunt´s son or daughter.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3646" w:rsidRDefault="0021364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13646" w:rsidTr="00213646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3646" w:rsidRDefault="002D330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When you do something bad people usually ask you why you did that. They need to know the...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3646" w:rsidRDefault="0021364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13646" w:rsidTr="00213646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3646" w:rsidRDefault="002570BE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a leader of school or any company.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3646" w:rsidRDefault="0021364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13646" w:rsidTr="00213646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3646" w:rsidRDefault="002570BE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everything which surrounds you and people talk about protecting it these days.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3646" w:rsidRDefault="0021364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13646" w:rsidTr="00213646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3646" w:rsidRDefault="002570BE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When there is something under something you say it is...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3646" w:rsidRDefault="0021364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13646" w:rsidTr="00213646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3646" w:rsidRDefault="002570BE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You use it for cutting things. When you have lunch you use it with a fork to eat.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3646" w:rsidRDefault="0021364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</w:tbl>
    <w:p w:rsidR="00213646" w:rsidRDefault="00213646" w:rsidP="0021364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13646" w:rsidRDefault="00213646" w:rsidP="0021364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Find the synonyms</w:t>
      </w:r>
    </w:p>
    <w:p w:rsidR="001E0214" w:rsidRDefault="001E0214" w:rsidP="0021364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13646" w:rsidRPr="001E0214" w:rsidRDefault="002570BE" w:rsidP="00213646">
      <w:pPr>
        <w:ind w:left="0"/>
        <w:jc w:val="center"/>
        <w:rPr>
          <w:rFonts w:cs="Times New Roman"/>
          <w:b/>
          <w:lang w:val="en-GB"/>
        </w:rPr>
      </w:pPr>
      <w:proofErr w:type="gramStart"/>
      <w:r w:rsidRPr="001E0214">
        <w:rPr>
          <w:rFonts w:cs="Times New Roman"/>
          <w:b/>
          <w:lang w:val="en-GB"/>
        </w:rPr>
        <w:t>temperature</w:t>
      </w:r>
      <w:proofErr w:type="gramEnd"/>
      <w:r w:rsidRPr="001E0214">
        <w:rPr>
          <w:rFonts w:cs="Times New Roman"/>
          <w:b/>
          <w:lang w:val="en-GB"/>
        </w:rPr>
        <w:t xml:space="preserve">   stage   experienced   guest   degree   gastronome   visitor   gourmet   practised   </w:t>
      </w:r>
      <w:r w:rsidR="001E0214" w:rsidRPr="001E0214">
        <w:rPr>
          <w:rFonts w:cs="Times New Roman"/>
          <w:b/>
          <w:lang w:val="en-GB"/>
        </w:rPr>
        <w:t>fever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213646" w:rsidTr="0021364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13646" w:rsidTr="0021364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13646" w:rsidTr="0021364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13646" w:rsidTr="0021364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13646" w:rsidTr="0021364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213646" w:rsidRDefault="00213646" w:rsidP="0021364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13646" w:rsidRDefault="00213646" w:rsidP="0021364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antonyms</w:t>
      </w:r>
    </w:p>
    <w:p w:rsidR="00213646" w:rsidRDefault="00213646" w:rsidP="0021364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13646" w:rsidRPr="001E0214" w:rsidRDefault="001E0214" w:rsidP="00213646">
      <w:pPr>
        <w:ind w:left="0"/>
        <w:jc w:val="center"/>
        <w:rPr>
          <w:rFonts w:cs="Times New Roman"/>
          <w:b/>
          <w:sz w:val="24"/>
          <w:szCs w:val="24"/>
          <w:lang w:val="en-GB"/>
        </w:rPr>
      </w:pPr>
      <w:proofErr w:type="gramStart"/>
      <w:r w:rsidRPr="001E0214">
        <w:rPr>
          <w:rFonts w:cs="Times New Roman"/>
          <w:b/>
          <w:sz w:val="24"/>
          <w:szCs w:val="24"/>
          <w:lang w:val="en-GB"/>
        </w:rPr>
        <w:t>freeze  yours</w:t>
      </w:r>
      <w:proofErr w:type="gramEnd"/>
      <w:r w:rsidRPr="001E0214">
        <w:rPr>
          <w:rFonts w:cs="Times New Roman"/>
          <w:b/>
          <w:sz w:val="24"/>
          <w:szCs w:val="24"/>
          <w:lang w:val="en-GB"/>
        </w:rPr>
        <w:t xml:space="preserve">   blond   dangerous   melt   red-haired   mine   unsuitable   secure   suitable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213646" w:rsidTr="0021364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13646" w:rsidTr="0021364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13646" w:rsidTr="0021364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13646" w:rsidTr="0021364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13646" w:rsidTr="0021364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3646" w:rsidRDefault="0021364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213646" w:rsidRDefault="00213646" w:rsidP="0021364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13646" w:rsidRDefault="00213646" w:rsidP="0021364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13646" w:rsidRDefault="00213646" w:rsidP="0021364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13646" w:rsidRDefault="00213646" w:rsidP="00213646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AF58A6" w:rsidRPr="00213646" w:rsidRDefault="00AF58A6" w:rsidP="00213646">
      <w:pPr>
        <w:rPr>
          <w:szCs w:val="24"/>
        </w:rPr>
      </w:pPr>
    </w:p>
    <w:sectPr w:rsidR="00AF58A6" w:rsidRPr="00213646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0F499C"/>
    <w:rsid w:val="00105912"/>
    <w:rsid w:val="001118B5"/>
    <w:rsid w:val="0016407E"/>
    <w:rsid w:val="00165063"/>
    <w:rsid w:val="0018179C"/>
    <w:rsid w:val="001836FC"/>
    <w:rsid w:val="001929FE"/>
    <w:rsid w:val="00194A2B"/>
    <w:rsid w:val="001A0874"/>
    <w:rsid w:val="001A532B"/>
    <w:rsid w:val="001B125A"/>
    <w:rsid w:val="001B302B"/>
    <w:rsid w:val="001B5287"/>
    <w:rsid w:val="001C0B35"/>
    <w:rsid w:val="001C1EB1"/>
    <w:rsid w:val="001C60ED"/>
    <w:rsid w:val="001E0214"/>
    <w:rsid w:val="001E2D55"/>
    <w:rsid w:val="001F0FCC"/>
    <w:rsid w:val="00203A4F"/>
    <w:rsid w:val="0021100C"/>
    <w:rsid w:val="00212CF7"/>
    <w:rsid w:val="00213646"/>
    <w:rsid w:val="002162EB"/>
    <w:rsid w:val="0021788D"/>
    <w:rsid w:val="002276FD"/>
    <w:rsid w:val="002417C2"/>
    <w:rsid w:val="0024236C"/>
    <w:rsid w:val="00245CD8"/>
    <w:rsid w:val="00247EC9"/>
    <w:rsid w:val="002570BE"/>
    <w:rsid w:val="00262AA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330C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BE5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1052"/>
    <w:rsid w:val="00B12C15"/>
    <w:rsid w:val="00B16F73"/>
    <w:rsid w:val="00B175FA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22563"/>
    <w:rsid w:val="00C31BFD"/>
    <w:rsid w:val="00C32B61"/>
    <w:rsid w:val="00C469B4"/>
    <w:rsid w:val="00C533DF"/>
    <w:rsid w:val="00C55CFD"/>
    <w:rsid w:val="00C615E8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36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7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298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2013-10-19T10:41:00Z</dcterms:created>
  <dcterms:modified xsi:type="dcterms:W3CDTF">2013-11-11T15:58:00Z</dcterms:modified>
</cp:coreProperties>
</file>