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347177" w:rsidRDefault="001E2C58" w:rsidP="001011A0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1011A0" w:rsidRPr="00347177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Default="00D56C0C" w:rsidP="003471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</w:t>
            </w:r>
            <w:bookmarkStart w:id="0" w:name="_GoBack"/>
            <w:bookmarkEnd w:id="0"/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347177">
              <w:rPr>
                <w:rFonts w:ascii="Arial" w:hAnsi="Arial" w:cs="Arial"/>
                <w:b/>
                <w:sz w:val="24"/>
                <w:szCs w:val="24"/>
              </w:rPr>
              <w:t>32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347177">
              <w:rPr>
                <w:rFonts w:ascii="Arial" w:hAnsi="Arial" w:cs="Arial"/>
                <w:b/>
                <w:sz w:val="24"/>
                <w:szCs w:val="24"/>
              </w:rPr>
              <w:t>INOVACE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>
              <w:rPr>
                <w:rFonts w:ascii="Arial" w:hAnsi="Arial" w:cs="Arial"/>
                <w:b/>
                <w:sz w:val="24"/>
                <w:szCs w:val="24"/>
              </w:rPr>
              <w:t>CESKY_JAZYK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>
              <w:rPr>
                <w:rFonts w:ascii="Arial" w:hAnsi="Arial" w:cs="Arial"/>
                <w:b/>
                <w:sz w:val="24"/>
                <w:szCs w:val="24"/>
              </w:rPr>
              <w:t>3_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ROCNIK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616086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:rsidR="00E00189" w:rsidRPr="00347177" w:rsidRDefault="00616086" w:rsidP="00BF313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Voskovec a Werich: Balada z hadrů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C82C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Český jazyk, 3. ročník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E001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Ekonomické lyceum, </w:t>
            </w:r>
            <w:r w:rsidR="00E00189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bchodní akademie, Sociální činnost, Veřejnosprávní činnost, 3. ročník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347177" w:rsidRDefault="00616086" w:rsidP="00C82C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Listopad</w:t>
            </w:r>
            <w:r w:rsidR="001E2C58" w:rsidRPr="00347177">
              <w:rPr>
                <w:rFonts w:ascii="Arial" w:hAnsi="Arial" w:cs="Arial"/>
                <w:sz w:val="24"/>
                <w:szCs w:val="24"/>
              </w:rPr>
              <w:t xml:space="preserve"> 2013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347177" w:rsidRDefault="00616086" w:rsidP="0061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Voskovec a Werich: Balada z hadrů</w:t>
            </w:r>
            <w:r w:rsidR="00386E81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8C4C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86E81">
              <w:rPr>
                <w:rFonts w:ascii="Arial" w:hAnsi="Arial" w:cs="Arial"/>
                <w:sz w:val="24"/>
                <w:szCs w:val="24"/>
              </w:rPr>
              <w:t>rozbor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86E81">
              <w:rPr>
                <w:rFonts w:ascii="Arial" w:hAnsi="Arial" w:cs="Arial"/>
                <w:sz w:val="24"/>
                <w:szCs w:val="24"/>
              </w:rPr>
              <w:t>ukázek</w:t>
            </w:r>
            <w:r>
              <w:rPr>
                <w:rFonts w:ascii="Arial" w:hAnsi="Arial" w:cs="Arial"/>
                <w:sz w:val="24"/>
                <w:szCs w:val="24"/>
              </w:rPr>
              <w:t xml:space="preserve"> z díla</w:t>
            </w:r>
            <w:r w:rsidR="00386E81">
              <w:rPr>
                <w:rFonts w:ascii="Arial" w:hAnsi="Arial" w:cs="Arial"/>
                <w:sz w:val="24"/>
                <w:szCs w:val="24"/>
              </w:rPr>
              <w:t xml:space="preserve"> a zařazení do literárněhistorického kontextu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347177" w:rsidRDefault="0004171D" w:rsidP="001011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Pracovní</w:t>
            </w:r>
            <w:r w:rsidR="00347177">
              <w:rPr>
                <w:rFonts w:ascii="Arial" w:hAnsi="Arial" w:cs="Arial"/>
                <w:sz w:val="24"/>
                <w:szCs w:val="24"/>
              </w:rPr>
              <w:t xml:space="preserve"> list</w:t>
            </w:r>
          </w:p>
        </w:tc>
      </w:tr>
    </w:tbl>
    <w:p w:rsidR="00940185" w:rsidRPr="00347177" w:rsidRDefault="00940185">
      <w:pPr>
        <w:rPr>
          <w:sz w:val="24"/>
          <w:szCs w:val="24"/>
        </w:rPr>
      </w:pPr>
    </w:p>
    <w:p w:rsidR="00347177" w:rsidRDefault="00347177"/>
    <w:p w:rsidR="00347177" w:rsidRDefault="00347177"/>
    <w:p w:rsidR="00347177" w:rsidRDefault="00347177"/>
    <w:p w:rsidR="00347177" w:rsidRDefault="00347177"/>
    <w:p w:rsidR="00940185" w:rsidRPr="00347177" w:rsidRDefault="00940185">
      <w:pPr>
        <w:rPr>
          <w:rFonts w:ascii="Arial" w:hAnsi="Arial" w:cs="Arial"/>
          <w:sz w:val="24"/>
          <w:szCs w:val="24"/>
        </w:rPr>
      </w:pPr>
      <w:r w:rsidRPr="00347177">
        <w:rPr>
          <w:rFonts w:ascii="Arial" w:hAnsi="Arial" w:cs="Arial"/>
          <w:sz w:val="24"/>
          <w:szCs w:val="24"/>
        </w:rPr>
        <w:br w:type="page"/>
      </w:r>
    </w:p>
    <w:p w:rsidR="00131490" w:rsidRPr="006D3137" w:rsidRDefault="005A1790" w:rsidP="00131490">
      <w:pPr>
        <w:pStyle w:val="Odstavecseseznamem"/>
        <w:numPr>
          <w:ilvl w:val="0"/>
          <w:numId w:val="34"/>
        </w:numPr>
        <w:spacing w:line="360" w:lineRule="auto"/>
        <w:rPr>
          <w:rFonts w:ascii="Arial" w:hAnsi="Arial" w:cs="Arial"/>
        </w:rPr>
      </w:pPr>
      <w:r w:rsidRPr="00CC0F49">
        <w:rPr>
          <w:rFonts w:ascii="Arial" w:hAnsi="Arial" w:cs="Arial"/>
          <w:u w:val="single"/>
        </w:rPr>
        <w:lastRenderedPageBreak/>
        <w:t>Přečtěte si následující dvě ukázky. Potom odpovězte na otázky</w:t>
      </w:r>
      <w:r w:rsidRPr="006D3137">
        <w:rPr>
          <w:rFonts w:ascii="Arial" w:hAnsi="Arial" w:cs="Arial"/>
        </w:rPr>
        <w:t>.</w:t>
      </w:r>
    </w:p>
    <w:p w:rsidR="00D6514F" w:rsidRPr="00E84963" w:rsidRDefault="004873FA" w:rsidP="00E84963">
      <w:pPr>
        <w:ind w:left="360"/>
        <w:rPr>
          <w:rFonts w:ascii="Arial" w:hAnsi="Arial" w:cs="Arial"/>
          <w:i/>
        </w:rPr>
      </w:pPr>
      <w:r w:rsidRPr="00E84963">
        <w:rPr>
          <w:rFonts w:ascii="Arial" w:hAnsi="Arial" w:cs="Arial"/>
          <w:i/>
        </w:rPr>
        <w:t xml:space="preserve">                               </w:t>
      </w:r>
      <w:r w:rsidR="00AD45AF" w:rsidRPr="00E84963">
        <w:rPr>
          <w:rFonts w:ascii="Arial" w:hAnsi="Arial" w:cs="Arial"/>
          <w:i/>
        </w:rPr>
        <w:t xml:space="preserve">                            </w:t>
      </w:r>
      <w:r w:rsidRPr="00E84963">
        <w:rPr>
          <w:rFonts w:ascii="Arial" w:hAnsi="Arial" w:cs="Arial"/>
          <w:i/>
        </w:rPr>
        <w:t xml:space="preserve">    </w:t>
      </w:r>
      <w:r w:rsidR="00AD45AF" w:rsidRPr="00E84963">
        <w:rPr>
          <w:rFonts w:ascii="Arial" w:hAnsi="Arial" w:cs="Arial"/>
          <w:i/>
        </w:rPr>
        <w:t>.</w:t>
      </w:r>
      <w:r w:rsidRPr="00E84963">
        <w:rPr>
          <w:rFonts w:ascii="Arial" w:hAnsi="Arial" w:cs="Arial"/>
          <w:i/>
        </w:rPr>
        <w:t xml:space="preserve">                          </w:t>
      </w:r>
    </w:p>
    <w:p w:rsidR="00096548" w:rsidRDefault="00E84963" w:rsidP="00D64F51">
      <w:pPr>
        <w:ind w:left="360"/>
        <w:jc w:val="both"/>
        <w:rPr>
          <w:rFonts w:ascii="Arial" w:hAnsi="Arial" w:cs="Arial"/>
        </w:rPr>
      </w:pPr>
      <w:r w:rsidRPr="00D64F51">
        <w:rPr>
          <w:rFonts w:ascii="Arial" w:hAnsi="Arial" w:cs="Arial"/>
          <w:b/>
        </w:rPr>
        <w:t>A</w:t>
      </w:r>
      <w:r>
        <w:rPr>
          <w:rFonts w:ascii="Arial" w:hAnsi="Arial" w:cs="Arial"/>
        </w:rPr>
        <w:t>: Co dělat! Člověk nemá viny! Co naložil ti osud, nes!</w:t>
      </w:r>
    </w:p>
    <w:p w:rsidR="00E84963" w:rsidRDefault="00E84963" w:rsidP="00D64F5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Osud je vinen, nikdo jiný; a já, já zkusil jako pes.</w:t>
      </w:r>
    </w:p>
    <w:p w:rsidR="00E84963" w:rsidRDefault="00E84963" w:rsidP="00D64F5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Když můžeš, odpusť mi! A věz: kde chudoby je víc než dost –</w:t>
      </w:r>
    </w:p>
    <w:p w:rsidR="00E84963" w:rsidRDefault="00E84963" w:rsidP="00D64F5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To ví už každé dítě dnes, tam nerodí se samá ctnost.</w:t>
      </w:r>
    </w:p>
    <w:p w:rsidR="00E84963" w:rsidRDefault="00E84963" w:rsidP="00D64F5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Vrtalo mozkem knížecím, co </w:t>
      </w:r>
      <w:proofErr w:type="spellStart"/>
      <w:r>
        <w:rPr>
          <w:rFonts w:ascii="Arial" w:hAnsi="Arial" w:cs="Arial"/>
        </w:rPr>
        <w:t>Diomed</w:t>
      </w:r>
      <w:proofErr w:type="spellEnd"/>
      <w:r>
        <w:rPr>
          <w:rFonts w:ascii="Arial" w:hAnsi="Arial" w:cs="Arial"/>
        </w:rPr>
        <w:t xml:space="preserve"> mu pověděl,</w:t>
      </w:r>
    </w:p>
    <w:p w:rsidR="00E84963" w:rsidRDefault="00E84963" w:rsidP="00D64F5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až: Tak ti osud zaměním: z neštěstí na </w:t>
      </w:r>
      <w:proofErr w:type="spellStart"/>
      <w:r>
        <w:rPr>
          <w:rFonts w:ascii="Arial" w:hAnsi="Arial" w:cs="Arial"/>
        </w:rPr>
        <w:t>šťasný</w:t>
      </w:r>
      <w:proofErr w:type="spellEnd"/>
      <w:r>
        <w:rPr>
          <w:rFonts w:ascii="Arial" w:hAnsi="Arial" w:cs="Arial"/>
        </w:rPr>
        <w:t xml:space="preserve"> mu děl.</w:t>
      </w:r>
    </w:p>
    <w:p w:rsidR="00E84963" w:rsidRDefault="00E84963" w:rsidP="00D64F5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Tu do sebe ten zbojník šel, žil poctivě a podle práva.</w:t>
      </w:r>
    </w:p>
    <w:p w:rsidR="00E84963" w:rsidRDefault="00E84963" w:rsidP="00D64F5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 latinsky dochovaných děl je tato historická zpráva.</w:t>
      </w:r>
    </w:p>
    <w:p w:rsidR="00E84963" w:rsidRDefault="00E84963" w:rsidP="00D64F5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Mne kdyby Bůh postavil a kdyby král v svém dobrodiní</w:t>
      </w:r>
    </w:p>
    <w:p w:rsidR="00E84963" w:rsidRDefault="00D64F51" w:rsidP="00D64F5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E84963">
        <w:rPr>
          <w:rFonts w:ascii="Arial" w:hAnsi="Arial" w:cs="Arial"/>
        </w:rPr>
        <w:t>ne statky světa obdařil a pořád já bych roven svini</w:t>
      </w:r>
    </w:p>
    <w:p w:rsidR="00E84963" w:rsidRDefault="00D64F51" w:rsidP="00D64F51">
      <w:pPr>
        <w:ind w:left="36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ved</w:t>
      </w:r>
      <w:proofErr w:type="spellEnd"/>
      <w:r>
        <w:rPr>
          <w:rFonts w:ascii="Arial" w:hAnsi="Arial" w:cs="Arial"/>
        </w:rPr>
        <w:t xml:space="preserve"> hříšný život, který špiní – tak ať mě k špalku vleče kat!</w:t>
      </w:r>
    </w:p>
    <w:p w:rsidR="00D64F51" w:rsidRDefault="00D64F51" w:rsidP="00D64F5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Nuzota z lidí lotry činí a vlky z lesů žene hlad.</w:t>
      </w:r>
    </w:p>
    <w:p w:rsidR="00D64F51" w:rsidRDefault="00D64F51" w:rsidP="00D64F51">
      <w:pPr>
        <w:ind w:left="360"/>
        <w:jc w:val="both"/>
        <w:rPr>
          <w:rFonts w:ascii="Arial" w:hAnsi="Arial" w:cs="Arial"/>
        </w:rPr>
      </w:pP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 w:rsidRPr="00D64F51">
        <w:rPr>
          <w:rFonts w:ascii="Arial" w:hAnsi="Arial" w:cs="Arial"/>
          <w:b/>
        </w:rPr>
        <w:t>B</w:t>
      </w:r>
      <w:r>
        <w:rPr>
          <w:rFonts w:ascii="Arial" w:hAnsi="Arial" w:cs="Arial"/>
        </w:rPr>
        <w:t xml:space="preserve">: Hej, pane králi, nebuď líný, </w:t>
      </w:r>
      <w:proofErr w:type="spellStart"/>
      <w:r>
        <w:rPr>
          <w:rFonts w:ascii="Arial" w:hAnsi="Arial" w:cs="Arial"/>
        </w:rPr>
        <w:t>vem</w:t>
      </w:r>
      <w:proofErr w:type="spellEnd"/>
      <w:r>
        <w:rPr>
          <w:rFonts w:ascii="Arial" w:hAnsi="Arial" w:cs="Arial"/>
        </w:rPr>
        <w:t xml:space="preserve"> hadry a jdi mezi lid.</w:t>
      </w: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Poznáš, co je živořit z dřiny, uvidíš za den tolik špíny,</w:t>
      </w: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do smrti nebudeš mít klid.</w:t>
      </w: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 vůbec velkomožní páni, přijďte se na nás podívat,</w:t>
      </w: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Vy páni, kteří jste tím vinni, že bída z lidí vlky činí,</w:t>
      </w: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že vlky z lesů žene hlad.</w:t>
      </w: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Myslete si, že jsme jen lůza, že se nás nemusíte bát.</w:t>
      </w: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Jednou však popadne vás hrůza, až pod okny vám </w:t>
      </w:r>
      <w:proofErr w:type="spellStart"/>
      <w:r>
        <w:rPr>
          <w:rFonts w:ascii="Arial" w:hAnsi="Arial" w:cs="Arial"/>
        </w:rPr>
        <w:t>budem</w:t>
      </w:r>
      <w:proofErr w:type="spellEnd"/>
      <w:r>
        <w:rPr>
          <w:rFonts w:ascii="Arial" w:hAnsi="Arial" w:cs="Arial"/>
        </w:rPr>
        <w:t xml:space="preserve"> řvát.</w:t>
      </w: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Hej, křečkové a bařtipáni, je čas, budeme účtovat!</w:t>
      </w: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Pánové, sami jste tím vinni, že bída z lidí vlky činí,</w:t>
      </w:r>
    </w:p>
    <w:p w:rsidR="00D64F51" w:rsidRDefault="00D64F51" w:rsidP="00C67A7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že nás proti vám žene hlad.</w:t>
      </w:r>
    </w:p>
    <w:p w:rsidR="00D64F51" w:rsidRDefault="00D64F51" w:rsidP="00D64F51">
      <w:pPr>
        <w:ind w:left="360"/>
        <w:jc w:val="both"/>
        <w:rPr>
          <w:rFonts w:ascii="Arial" w:hAnsi="Arial" w:cs="Arial"/>
          <w:i/>
        </w:rPr>
      </w:pPr>
    </w:p>
    <w:p w:rsidR="00C67A73" w:rsidRDefault="00C67A73" w:rsidP="00D64F51">
      <w:pPr>
        <w:ind w:left="360"/>
        <w:jc w:val="both"/>
        <w:rPr>
          <w:rFonts w:ascii="Arial" w:hAnsi="Arial" w:cs="Arial"/>
          <w:i/>
        </w:rPr>
      </w:pPr>
    </w:p>
    <w:p w:rsidR="00C67A73" w:rsidRDefault="00C67A73" w:rsidP="00D64F51">
      <w:pPr>
        <w:ind w:left="360"/>
        <w:jc w:val="both"/>
        <w:rPr>
          <w:rFonts w:ascii="Arial" w:hAnsi="Arial" w:cs="Arial"/>
          <w:i/>
        </w:rPr>
      </w:pPr>
    </w:p>
    <w:p w:rsidR="00C67A73" w:rsidRDefault="00C67A73" w:rsidP="00D64F51">
      <w:pPr>
        <w:ind w:left="360"/>
        <w:jc w:val="both"/>
        <w:rPr>
          <w:rFonts w:ascii="Arial" w:hAnsi="Arial" w:cs="Arial"/>
          <w:i/>
        </w:rPr>
      </w:pPr>
    </w:p>
    <w:p w:rsidR="00486062" w:rsidRDefault="00096548" w:rsidP="00486062">
      <w:pPr>
        <w:pStyle w:val="Odstavecseseznamem"/>
        <w:numPr>
          <w:ilvl w:val="0"/>
          <w:numId w:val="36"/>
        </w:numPr>
        <w:rPr>
          <w:rFonts w:ascii="Arial" w:hAnsi="Arial" w:cs="Arial"/>
        </w:rPr>
      </w:pPr>
      <w:r w:rsidRPr="00486062">
        <w:rPr>
          <w:rFonts w:ascii="Arial" w:hAnsi="Arial" w:cs="Arial"/>
        </w:rPr>
        <w:t>Kdo je autorem ukázky A?</w:t>
      </w:r>
    </w:p>
    <w:p w:rsidR="00096548" w:rsidRPr="00486062" w:rsidRDefault="00096548" w:rsidP="00486062">
      <w:pPr>
        <w:ind w:left="360"/>
        <w:rPr>
          <w:rFonts w:ascii="Arial" w:hAnsi="Arial" w:cs="Arial"/>
        </w:rPr>
      </w:pPr>
      <w:r w:rsidRPr="00486062">
        <w:rPr>
          <w:rFonts w:ascii="Arial" w:hAnsi="Arial" w:cs="Arial"/>
        </w:rPr>
        <w:t xml:space="preserve"> ______________________________________________</w:t>
      </w:r>
      <w:r w:rsidR="00486062">
        <w:rPr>
          <w:rFonts w:ascii="Arial" w:hAnsi="Arial" w:cs="Arial"/>
        </w:rPr>
        <w:t>_______________________</w:t>
      </w:r>
    </w:p>
    <w:p w:rsidR="00486062" w:rsidRDefault="00096548" w:rsidP="00486062">
      <w:pPr>
        <w:pStyle w:val="Odstavecseseznamem"/>
        <w:numPr>
          <w:ilvl w:val="0"/>
          <w:numId w:val="36"/>
        </w:numPr>
        <w:rPr>
          <w:rFonts w:ascii="Arial" w:hAnsi="Arial" w:cs="Arial"/>
        </w:rPr>
      </w:pPr>
      <w:r w:rsidRPr="00486062">
        <w:rPr>
          <w:rFonts w:ascii="Arial" w:hAnsi="Arial" w:cs="Arial"/>
        </w:rPr>
        <w:t xml:space="preserve">Kdo je autorem ukázky B? </w:t>
      </w:r>
    </w:p>
    <w:p w:rsidR="00096548" w:rsidRPr="00486062" w:rsidRDefault="00096548" w:rsidP="00486062">
      <w:pPr>
        <w:ind w:left="360"/>
        <w:rPr>
          <w:rFonts w:ascii="Arial" w:hAnsi="Arial" w:cs="Arial"/>
        </w:rPr>
      </w:pPr>
      <w:r w:rsidRPr="00486062">
        <w:rPr>
          <w:rFonts w:ascii="Arial" w:hAnsi="Arial" w:cs="Arial"/>
        </w:rPr>
        <w:t>_______________________________________________</w:t>
      </w:r>
      <w:r w:rsidR="00486062">
        <w:rPr>
          <w:rFonts w:ascii="Arial" w:hAnsi="Arial" w:cs="Arial"/>
        </w:rPr>
        <w:t>_______________________</w:t>
      </w:r>
    </w:p>
    <w:p w:rsidR="00486062" w:rsidRDefault="00096548" w:rsidP="00486062">
      <w:pPr>
        <w:pStyle w:val="Odstavecseseznamem"/>
        <w:numPr>
          <w:ilvl w:val="0"/>
          <w:numId w:val="36"/>
        </w:numPr>
        <w:rPr>
          <w:rFonts w:ascii="Arial" w:hAnsi="Arial" w:cs="Arial"/>
        </w:rPr>
      </w:pPr>
      <w:r w:rsidRPr="00486062">
        <w:rPr>
          <w:rFonts w:ascii="Arial" w:hAnsi="Arial" w:cs="Arial"/>
        </w:rPr>
        <w:t xml:space="preserve">V čem vidí obě autoři obou ukázek hlavní příčinu zločinnosti? </w:t>
      </w:r>
    </w:p>
    <w:p w:rsidR="00486062" w:rsidRPr="00486062" w:rsidRDefault="00486062" w:rsidP="00486062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</w:t>
      </w:r>
    </w:p>
    <w:p w:rsidR="00486062" w:rsidRPr="00486062" w:rsidRDefault="00486062" w:rsidP="00486062">
      <w:pPr>
        <w:ind w:left="360"/>
        <w:rPr>
          <w:rFonts w:ascii="Arial" w:hAnsi="Arial" w:cs="Arial"/>
        </w:rPr>
      </w:pPr>
    </w:p>
    <w:p w:rsidR="00096548" w:rsidRPr="00486062" w:rsidRDefault="00096548" w:rsidP="00486062">
      <w:pPr>
        <w:pStyle w:val="Odstavecseseznamem"/>
        <w:numPr>
          <w:ilvl w:val="0"/>
          <w:numId w:val="36"/>
        </w:numPr>
        <w:rPr>
          <w:rFonts w:ascii="Arial" w:hAnsi="Arial" w:cs="Arial"/>
        </w:rPr>
      </w:pPr>
      <w:r w:rsidRPr="00486062">
        <w:rPr>
          <w:rFonts w:ascii="Arial" w:hAnsi="Arial" w:cs="Arial"/>
        </w:rPr>
        <w:t>Jak se liší postoj autorů obou ukázek k osobě krále?</w:t>
      </w:r>
    </w:p>
    <w:p w:rsidR="00096548" w:rsidRPr="00486062" w:rsidRDefault="00096548" w:rsidP="00486062">
      <w:pPr>
        <w:ind w:left="360"/>
        <w:rPr>
          <w:rFonts w:ascii="Arial" w:hAnsi="Arial" w:cs="Arial"/>
        </w:rPr>
      </w:pPr>
      <w:r w:rsidRPr="00486062">
        <w:rPr>
          <w:rFonts w:ascii="Arial" w:hAnsi="Arial" w:cs="Arial"/>
        </w:rPr>
        <w:t>______________________________________________________________________</w:t>
      </w:r>
    </w:p>
    <w:p w:rsidR="00096548" w:rsidRPr="00486062" w:rsidRDefault="00096548" w:rsidP="00486062">
      <w:pPr>
        <w:ind w:left="360"/>
        <w:rPr>
          <w:rFonts w:ascii="Arial" w:hAnsi="Arial" w:cs="Arial"/>
        </w:rPr>
      </w:pPr>
      <w:r w:rsidRPr="00486062">
        <w:rPr>
          <w:rFonts w:ascii="Arial" w:hAnsi="Arial" w:cs="Arial"/>
        </w:rPr>
        <w:t>______________________________________________________________________</w:t>
      </w:r>
    </w:p>
    <w:p w:rsidR="00096548" w:rsidRPr="00486062" w:rsidRDefault="00096548" w:rsidP="00486062">
      <w:pPr>
        <w:pStyle w:val="Odstavecseseznamem"/>
        <w:numPr>
          <w:ilvl w:val="0"/>
          <w:numId w:val="36"/>
        </w:numPr>
        <w:rPr>
          <w:rFonts w:ascii="Arial" w:hAnsi="Arial" w:cs="Arial"/>
        </w:rPr>
      </w:pPr>
      <w:r w:rsidRPr="00486062">
        <w:rPr>
          <w:rFonts w:ascii="Arial" w:hAnsi="Arial" w:cs="Arial"/>
        </w:rPr>
        <w:t>Která jména zvířat jsou v textech použita hanlivě? Jaké vlastnosti symbolizují?</w:t>
      </w:r>
    </w:p>
    <w:p w:rsidR="00096548" w:rsidRPr="00486062" w:rsidRDefault="00096548" w:rsidP="00486062">
      <w:pPr>
        <w:ind w:left="360"/>
        <w:rPr>
          <w:rFonts w:ascii="Arial" w:hAnsi="Arial" w:cs="Arial"/>
        </w:rPr>
      </w:pPr>
      <w:r w:rsidRPr="00486062">
        <w:rPr>
          <w:rFonts w:ascii="Arial" w:hAnsi="Arial" w:cs="Arial"/>
        </w:rPr>
        <w:t>_______________________________________________________________________</w:t>
      </w:r>
    </w:p>
    <w:p w:rsidR="00096548" w:rsidRPr="00486062" w:rsidRDefault="00096548" w:rsidP="00486062">
      <w:pPr>
        <w:ind w:left="360"/>
        <w:rPr>
          <w:rFonts w:ascii="Arial" w:hAnsi="Arial" w:cs="Arial"/>
        </w:rPr>
      </w:pPr>
      <w:r w:rsidRPr="00486062">
        <w:rPr>
          <w:rFonts w:ascii="Arial" w:hAnsi="Arial" w:cs="Arial"/>
        </w:rPr>
        <w:t>_______________________________________________________________________</w:t>
      </w:r>
    </w:p>
    <w:p w:rsidR="00096548" w:rsidRPr="00486062" w:rsidRDefault="00486062" w:rsidP="00486062">
      <w:pPr>
        <w:pStyle w:val="Odstavecseseznamem"/>
        <w:numPr>
          <w:ilvl w:val="0"/>
          <w:numId w:val="36"/>
        </w:numPr>
        <w:rPr>
          <w:rFonts w:ascii="Arial" w:hAnsi="Arial" w:cs="Arial"/>
        </w:rPr>
      </w:pPr>
      <w:r w:rsidRPr="00486062">
        <w:rPr>
          <w:rFonts w:ascii="Arial" w:hAnsi="Arial" w:cs="Arial"/>
        </w:rPr>
        <w:t>Vysvětlete, jak chápete význam těchto slov:</w:t>
      </w:r>
    </w:p>
    <w:p w:rsidR="00486062" w:rsidRDefault="00486062" w:rsidP="000965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Statky světa_____________________________________________________________</w:t>
      </w:r>
    </w:p>
    <w:p w:rsidR="00486062" w:rsidRDefault="00486062" w:rsidP="000965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Hříšný__________________________________________________________________</w:t>
      </w:r>
    </w:p>
    <w:p w:rsidR="00486062" w:rsidRDefault="00486062" w:rsidP="000965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Bereme na potaz _________________________________________________________</w:t>
      </w:r>
    </w:p>
    <w:p w:rsidR="00486062" w:rsidRDefault="00486062" w:rsidP="0009654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Bařtipáni ________________________________________________________________</w:t>
      </w:r>
    </w:p>
    <w:p w:rsidR="00486062" w:rsidRDefault="00486062" w:rsidP="00486062">
      <w:pPr>
        <w:pStyle w:val="Odstavecseseznamem"/>
        <w:numPr>
          <w:ilvl w:val="0"/>
          <w:numId w:val="36"/>
        </w:numPr>
        <w:rPr>
          <w:rFonts w:ascii="Arial" w:hAnsi="Arial" w:cs="Arial"/>
        </w:rPr>
      </w:pPr>
      <w:r>
        <w:rPr>
          <w:rFonts w:ascii="Arial" w:hAnsi="Arial" w:cs="Arial"/>
        </w:rPr>
        <w:t>Z ukázky B vypište spojení slov přejaté z latiny:</w:t>
      </w:r>
    </w:p>
    <w:p w:rsidR="00486062" w:rsidRDefault="00486062" w:rsidP="00486062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</w:p>
    <w:p w:rsidR="00486062" w:rsidRDefault="00486062" w:rsidP="00486062">
      <w:pPr>
        <w:pStyle w:val="Odstavecseseznamem"/>
        <w:numPr>
          <w:ilvl w:val="0"/>
          <w:numId w:val="36"/>
        </w:numPr>
        <w:rPr>
          <w:rFonts w:ascii="Arial" w:hAnsi="Arial" w:cs="Arial"/>
        </w:rPr>
      </w:pPr>
      <w:r>
        <w:rPr>
          <w:rFonts w:ascii="Arial" w:hAnsi="Arial" w:cs="Arial"/>
        </w:rPr>
        <w:t>Která ukázka obsahuje výhrůžku a která skrytou prosbu?</w:t>
      </w:r>
    </w:p>
    <w:p w:rsidR="00486062" w:rsidRDefault="00486062" w:rsidP="00486062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</w:p>
    <w:p w:rsidR="00486062" w:rsidRDefault="003069E8" w:rsidP="00486062">
      <w:pPr>
        <w:pStyle w:val="Odstavecseseznamem"/>
        <w:numPr>
          <w:ilvl w:val="0"/>
          <w:numId w:val="36"/>
        </w:numPr>
        <w:rPr>
          <w:rFonts w:ascii="Arial" w:hAnsi="Arial" w:cs="Arial"/>
        </w:rPr>
      </w:pPr>
      <w:r>
        <w:rPr>
          <w:rFonts w:ascii="Arial" w:hAnsi="Arial" w:cs="Arial"/>
        </w:rPr>
        <w:t>Který z autorů</w:t>
      </w:r>
      <w:r w:rsidR="00486062">
        <w:rPr>
          <w:rFonts w:ascii="Arial" w:hAnsi="Arial" w:cs="Arial"/>
        </w:rPr>
        <w:t xml:space="preserve"> byl asi věřící?</w:t>
      </w:r>
    </w:p>
    <w:p w:rsidR="00486062" w:rsidRDefault="003069E8" w:rsidP="003069E8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</w:p>
    <w:p w:rsidR="003069E8" w:rsidRDefault="003069E8" w:rsidP="003069E8">
      <w:pPr>
        <w:pStyle w:val="Odstavecseseznamem"/>
        <w:numPr>
          <w:ilvl w:val="0"/>
          <w:numId w:val="36"/>
        </w:numPr>
        <w:rPr>
          <w:rFonts w:ascii="Arial" w:hAnsi="Arial" w:cs="Arial"/>
        </w:rPr>
      </w:pPr>
      <w:r>
        <w:rPr>
          <w:rFonts w:ascii="Arial" w:hAnsi="Arial" w:cs="Arial"/>
        </w:rPr>
        <w:t>Jak dlouhá doba asi uplynula mezi vznikem obou ukázek?</w:t>
      </w:r>
    </w:p>
    <w:p w:rsidR="003069E8" w:rsidRPr="003069E8" w:rsidRDefault="003069E8" w:rsidP="003069E8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</w:t>
      </w:r>
    </w:p>
    <w:p w:rsidR="00486062" w:rsidRPr="00486062" w:rsidRDefault="00486062" w:rsidP="00486062">
      <w:pPr>
        <w:pStyle w:val="Odstavecseseznamem"/>
        <w:rPr>
          <w:rFonts w:ascii="Arial" w:hAnsi="Arial" w:cs="Arial"/>
        </w:rPr>
      </w:pPr>
    </w:p>
    <w:p w:rsidR="00486062" w:rsidRPr="00096548" w:rsidRDefault="00486062" w:rsidP="00096548">
      <w:pPr>
        <w:rPr>
          <w:rFonts w:ascii="Arial" w:hAnsi="Arial" w:cs="Arial"/>
        </w:rPr>
      </w:pPr>
    </w:p>
    <w:p w:rsidR="006D3137" w:rsidRPr="00544F6B" w:rsidRDefault="009E0D27" w:rsidP="009E0D27">
      <w:pPr>
        <w:pStyle w:val="Odstavecseseznamem"/>
        <w:numPr>
          <w:ilvl w:val="0"/>
          <w:numId w:val="34"/>
        </w:numPr>
        <w:rPr>
          <w:rFonts w:ascii="Arial" w:hAnsi="Arial" w:cs="Arial"/>
          <w:u w:val="single"/>
        </w:rPr>
      </w:pPr>
      <w:r w:rsidRPr="00544F6B">
        <w:rPr>
          <w:rFonts w:ascii="Arial" w:hAnsi="Arial" w:cs="Arial"/>
          <w:u w:val="single"/>
        </w:rPr>
        <w:t>Přečtěte si následující ukázku. Potom označte v tabulce, zda uvedený výrok platí, nebo ne.</w:t>
      </w:r>
    </w:p>
    <w:p w:rsidR="00544F6B" w:rsidRPr="00544F6B" w:rsidRDefault="00544F6B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STUDENT (</w:t>
      </w:r>
      <w:r w:rsidRPr="00544F6B">
        <w:rPr>
          <w:rFonts w:ascii="Arial" w:hAnsi="Arial" w:cs="Arial"/>
          <w:i/>
        </w:rPr>
        <w:t>oblékaje se do Villonova kostýmu</w:t>
      </w:r>
      <w:r w:rsidRPr="00544F6B">
        <w:rPr>
          <w:rFonts w:ascii="Arial" w:hAnsi="Arial" w:cs="Arial"/>
        </w:rPr>
        <w:t>)</w:t>
      </w:r>
    </w:p>
    <w:p w:rsidR="009E0D27" w:rsidRPr="00544F6B" w:rsidRDefault="009E0D27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Ach, kdybych já byl studoval</w:t>
      </w:r>
    </w:p>
    <w:p w:rsidR="009E0D27" w:rsidRPr="00544F6B" w:rsidRDefault="009E0D27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V svém mládí bláznivém, můj bože,</w:t>
      </w:r>
    </w:p>
    <w:p w:rsidR="009E0D27" w:rsidRPr="00544F6B" w:rsidRDefault="009E0D27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A na dobré se mravy dal,</w:t>
      </w:r>
    </w:p>
    <w:p w:rsidR="009E0D27" w:rsidRPr="00544F6B" w:rsidRDefault="009E0D27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Měl bych dnes stůl a měkké lože.</w:t>
      </w:r>
    </w:p>
    <w:p w:rsidR="009E0D27" w:rsidRPr="00544F6B" w:rsidRDefault="009E0D27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HEREC: Tu roli určitě jsem hrál.</w:t>
      </w:r>
    </w:p>
    <w:p w:rsidR="009E0D27" w:rsidRPr="00544F6B" w:rsidRDefault="009E0D27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STUDENT: To je Villon, Mistře.</w:t>
      </w:r>
    </w:p>
    <w:p w:rsidR="009E0D27" w:rsidRPr="00544F6B" w:rsidRDefault="009E0D27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HEREC: To věru neznám, to je hra?</w:t>
      </w:r>
    </w:p>
    <w:p w:rsidR="009E0D27" w:rsidRPr="00544F6B" w:rsidRDefault="009E0D27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STUDENT</w:t>
      </w:r>
      <w:r w:rsidR="00544F6B" w:rsidRPr="00544F6B">
        <w:rPr>
          <w:rFonts w:ascii="Arial" w:hAnsi="Arial" w:cs="Arial"/>
        </w:rPr>
        <w:t xml:space="preserve"> </w:t>
      </w:r>
      <w:r w:rsidR="00544F6B" w:rsidRPr="00544F6B">
        <w:rPr>
          <w:rFonts w:ascii="Arial" w:hAnsi="Arial" w:cs="Arial"/>
          <w:i/>
        </w:rPr>
        <w:t>(snivě</w:t>
      </w:r>
      <w:r w:rsidR="00544F6B" w:rsidRPr="00544F6B">
        <w:rPr>
          <w:rFonts w:ascii="Arial" w:hAnsi="Arial" w:cs="Arial"/>
        </w:rPr>
        <w:t>)</w:t>
      </w:r>
      <w:r w:rsidRPr="00544F6B">
        <w:rPr>
          <w:rFonts w:ascii="Arial" w:hAnsi="Arial" w:cs="Arial"/>
        </w:rPr>
        <w:t>: Hra o Villonovi? Na mou věru, kdyby ta se měla hrát, pak my jsme pro ni praví herci. Tak, jak tu stojím, s tím prázdným břichem a hlavou plnou snů v gotické maškaře, není to vlastně Villon?</w:t>
      </w:r>
    </w:p>
    <w:p w:rsidR="009E0D27" w:rsidRPr="00544F6B" w:rsidRDefault="009E0D27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NEZAMĚSTNANÁ: A co těch pět set let?</w:t>
      </w:r>
    </w:p>
    <w:p w:rsidR="009E0D27" w:rsidRPr="00544F6B" w:rsidRDefault="009E0D27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STUDENT: Ta jsou v té naší bídě, která pojí věky.</w:t>
      </w:r>
      <w:r w:rsidR="00544F6B" w:rsidRPr="00544F6B">
        <w:rPr>
          <w:rFonts w:ascii="Arial" w:hAnsi="Arial" w:cs="Arial"/>
        </w:rPr>
        <w:t>(</w:t>
      </w:r>
      <w:r w:rsidR="00544F6B" w:rsidRPr="00544F6B">
        <w:rPr>
          <w:rFonts w:ascii="Arial" w:hAnsi="Arial" w:cs="Arial"/>
          <w:i/>
        </w:rPr>
        <w:t>Rozestavuje po scéně Hercovy</w:t>
      </w:r>
      <w:r w:rsidR="00544F6B" w:rsidRPr="00544F6B">
        <w:rPr>
          <w:rFonts w:ascii="Arial" w:hAnsi="Arial" w:cs="Arial"/>
        </w:rPr>
        <w:t xml:space="preserve"> </w:t>
      </w:r>
      <w:r w:rsidR="00544F6B" w:rsidRPr="00544F6B">
        <w:rPr>
          <w:rFonts w:ascii="Arial" w:hAnsi="Arial" w:cs="Arial"/>
          <w:i/>
        </w:rPr>
        <w:t>rekvizity)</w:t>
      </w:r>
      <w:r w:rsidRPr="00544F6B">
        <w:rPr>
          <w:rFonts w:ascii="Arial" w:hAnsi="Arial" w:cs="Arial"/>
        </w:rPr>
        <w:t xml:space="preserve"> Cáry a hadry chudáků nevyšly nikdy z módy.</w:t>
      </w:r>
      <w:r w:rsidR="00544F6B" w:rsidRPr="00544F6B">
        <w:rPr>
          <w:rFonts w:ascii="Arial" w:hAnsi="Arial" w:cs="Arial"/>
        </w:rPr>
        <w:t>(</w:t>
      </w:r>
      <w:r w:rsidR="00544F6B" w:rsidRPr="00544F6B">
        <w:rPr>
          <w:rFonts w:ascii="Arial" w:hAnsi="Arial" w:cs="Arial"/>
          <w:i/>
        </w:rPr>
        <w:t>K Žebračce</w:t>
      </w:r>
      <w:r w:rsidR="00544F6B" w:rsidRPr="00544F6B">
        <w:rPr>
          <w:rFonts w:ascii="Arial" w:hAnsi="Arial" w:cs="Arial"/>
        </w:rPr>
        <w:t>)</w:t>
      </w:r>
      <w:r w:rsidRPr="00544F6B">
        <w:rPr>
          <w:rFonts w:ascii="Arial" w:hAnsi="Arial" w:cs="Arial"/>
        </w:rPr>
        <w:t xml:space="preserve"> Jen když to hřeje, viď někdejší krásná </w:t>
      </w:r>
      <w:proofErr w:type="spellStart"/>
      <w:r w:rsidRPr="00544F6B">
        <w:rPr>
          <w:rFonts w:ascii="Arial" w:hAnsi="Arial" w:cs="Arial"/>
        </w:rPr>
        <w:t>zbrojmistrová</w:t>
      </w:r>
      <w:proofErr w:type="spellEnd"/>
      <w:r w:rsidR="00544F6B" w:rsidRPr="00544F6B">
        <w:rPr>
          <w:rFonts w:ascii="Arial" w:hAnsi="Arial" w:cs="Arial"/>
        </w:rPr>
        <w:t>? (</w:t>
      </w:r>
      <w:r w:rsidR="00544F6B" w:rsidRPr="00544F6B">
        <w:rPr>
          <w:rFonts w:ascii="Arial" w:hAnsi="Arial" w:cs="Arial"/>
          <w:i/>
        </w:rPr>
        <w:t>Ke Kateřině</w:t>
      </w:r>
      <w:r w:rsidR="00544F6B" w:rsidRPr="00544F6B">
        <w:rPr>
          <w:rFonts w:ascii="Arial" w:hAnsi="Arial" w:cs="Arial"/>
        </w:rPr>
        <w:t>) A tobě to sluší, Káčo milostnice! (</w:t>
      </w:r>
      <w:r w:rsidR="00544F6B" w:rsidRPr="00544F6B">
        <w:rPr>
          <w:rFonts w:ascii="Arial" w:hAnsi="Arial" w:cs="Arial"/>
          <w:i/>
        </w:rPr>
        <w:t>K Nezaměstnané</w:t>
      </w:r>
      <w:r w:rsidR="00544F6B" w:rsidRPr="00544F6B">
        <w:rPr>
          <w:rFonts w:ascii="Arial" w:hAnsi="Arial" w:cs="Arial"/>
        </w:rPr>
        <w:t>) A jsi ty snad jinak ubohá, než bys byla před pěti sty lety? (</w:t>
      </w:r>
      <w:r w:rsidR="00544F6B" w:rsidRPr="00544F6B">
        <w:rPr>
          <w:rFonts w:ascii="Arial" w:hAnsi="Arial" w:cs="Arial"/>
          <w:i/>
        </w:rPr>
        <w:t>K Nezaměstnanému</w:t>
      </w:r>
      <w:r w:rsidR="00544F6B" w:rsidRPr="00544F6B">
        <w:rPr>
          <w:rFonts w:ascii="Arial" w:hAnsi="Arial" w:cs="Arial"/>
        </w:rPr>
        <w:t xml:space="preserve">) A ty máš přece hlad, jak kdybys pět set led </w:t>
      </w:r>
      <w:proofErr w:type="spellStart"/>
      <w:r w:rsidR="00544F6B" w:rsidRPr="00544F6B">
        <w:rPr>
          <w:rFonts w:ascii="Arial" w:hAnsi="Arial" w:cs="Arial"/>
        </w:rPr>
        <w:t>nejed</w:t>
      </w:r>
      <w:proofErr w:type="spellEnd"/>
      <w:r w:rsidR="00544F6B" w:rsidRPr="00544F6B">
        <w:rPr>
          <w:rFonts w:ascii="Arial" w:hAnsi="Arial" w:cs="Arial"/>
        </w:rPr>
        <w:t>. (</w:t>
      </w:r>
      <w:r w:rsidR="00544F6B" w:rsidRPr="00544F6B">
        <w:rPr>
          <w:rFonts w:ascii="Arial" w:hAnsi="Arial" w:cs="Arial"/>
          <w:i/>
        </w:rPr>
        <w:t>K</w:t>
      </w:r>
      <w:r w:rsidR="00544F6B" w:rsidRPr="00544F6B">
        <w:rPr>
          <w:rFonts w:ascii="Arial" w:hAnsi="Arial" w:cs="Arial"/>
        </w:rPr>
        <w:t xml:space="preserve"> </w:t>
      </w:r>
      <w:r w:rsidR="00544F6B" w:rsidRPr="00544F6B">
        <w:rPr>
          <w:rFonts w:ascii="Arial" w:hAnsi="Arial" w:cs="Arial"/>
          <w:i/>
        </w:rPr>
        <w:t>Herci, parodicky</w:t>
      </w:r>
      <w:r w:rsidR="00544F6B" w:rsidRPr="00544F6B">
        <w:rPr>
          <w:rFonts w:ascii="Arial" w:hAnsi="Arial" w:cs="Arial"/>
        </w:rPr>
        <w:t>) Jen Mistr zde se oděl v skvělý háv…</w:t>
      </w:r>
      <w:r w:rsidR="00643918">
        <w:rPr>
          <w:rFonts w:ascii="Arial" w:hAnsi="Arial" w:cs="Arial"/>
        </w:rPr>
        <w:t>vy</w:t>
      </w:r>
      <w:r w:rsidR="00544F6B" w:rsidRPr="00544F6B">
        <w:rPr>
          <w:rFonts w:ascii="Arial" w:hAnsi="Arial" w:cs="Arial"/>
        </w:rPr>
        <w:t xml:space="preserve"> vypadáte jako purkmistr města Paříže.</w:t>
      </w:r>
    </w:p>
    <w:p w:rsidR="00544F6B" w:rsidRPr="00544F6B" w:rsidRDefault="00544F6B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 xml:space="preserve">HEREC </w:t>
      </w:r>
      <w:r w:rsidRPr="00544F6B">
        <w:rPr>
          <w:rFonts w:ascii="Arial" w:hAnsi="Arial" w:cs="Arial"/>
          <w:i/>
        </w:rPr>
        <w:t>(hrdě</w:t>
      </w:r>
      <w:r w:rsidRPr="00544F6B">
        <w:rPr>
          <w:rFonts w:ascii="Arial" w:hAnsi="Arial" w:cs="Arial"/>
        </w:rPr>
        <w:t>): Že vypadám? Já jsem pařížský purkmistr, dovedu žít své role.</w:t>
      </w:r>
    </w:p>
    <w:p w:rsidR="00544F6B" w:rsidRDefault="00544F6B" w:rsidP="009E0D27">
      <w:pPr>
        <w:ind w:left="360"/>
        <w:rPr>
          <w:rFonts w:ascii="Arial" w:hAnsi="Arial" w:cs="Arial"/>
        </w:rPr>
      </w:pPr>
      <w:r w:rsidRPr="00544F6B">
        <w:rPr>
          <w:rFonts w:ascii="Arial" w:hAnsi="Arial" w:cs="Arial"/>
        </w:rPr>
        <w:t>STUDENT: Varuji vás, vybíráte si nevděčnou úlohu.</w:t>
      </w:r>
    </w:p>
    <w:p w:rsidR="00643918" w:rsidRPr="00643918" w:rsidRDefault="00643918" w:rsidP="009E0D27">
      <w:pPr>
        <w:ind w:left="360"/>
        <w:rPr>
          <w:rFonts w:ascii="Arial" w:hAnsi="Arial" w:cs="Arial"/>
          <w:i/>
        </w:rPr>
      </w:pPr>
      <w:r w:rsidRPr="00643918">
        <w:rPr>
          <w:rFonts w:ascii="Arial" w:hAnsi="Arial" w:cs="Arial"/>
          <w:i/>
        </w:rPr>
        <w:t>(Světlo se mění a přetváří scénu v pařížskou ulici z 15. století.)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998"/>
        <w:gridCol w:w="999"/>
        <w:gridCol w:w="877"/>
      </w:tblGrid>
      <w:tr w:rsidR="00643918" w:rsidTr="00643918"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správně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špatně</w:t>
            </w:r>
          </w:p>
        </w:tc>
      </w:tr>
      <w:tr w:rsidR="00643918" w:rsidTr="00643918">
        <w:tc>
          <w:tcPr>
            <w:tcW w:w="0" w:type="auto"/>
          </w:tcPr>
          <w:p w:rsidR="00643918" w:rsidRPr="00643918" w:rsidRDefault="00643918" w:rsidP="00643918">
            <w:pPr>
              <w:pStyle w:val="Odstavecseseznamem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Děj hry začíná v 15. století.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</w:tr>
      <w:tr w:rsidR="00643918" w:rsidTr="00643918">
        <w:tc>
          <w:tcPr>
            <w:tcW w:w="0" w:type="auto"/>
          </w:tcPr>
          <w:p w:rsidR="00643918" w:rsidRPr="00643918" w:rsidRDefault="00643918" w:rsidP="00643918">
            <w:pPr>
              <w:pStyle w:val="Odstavecseseznamem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Hlavní postavy hry jsou profesionální herci.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</w:tr>
      <w:tr w:rsidR="00643918" w:rsidTr="00643918">
        <w:tc>
          <w:tcPr>
            <w:tcW w:w="0" w:type="auto"/>
          </w:tcPr>
          <w:p w:rsidR="00643918" w:rsidRPr="00643918" w:rsidRDefault="00643918" w:rsidP="00643918">
            <w:pPr>
              <w:pStyle w:val="Odstavecseseznamem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Středověk a naši dobu spojuje problém bídy.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</w:tr>
      <w:tr w:rsidR="00643918" w:rsidTr="00643918">
        <w:tc>
          <w:tcPr>
            <w:tcW w:w="0" w:type="auto"/>
          </w:tcPr>
          <w:p w:rsidR="00643918" w:rsidRPr="00643918" w:rsidRDefault="00643918" w:rsidP="00643918">
            <w:pPr>
              <w:pStyle w:val="Odstavecseseznamem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Móda je důležitá v každém období.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</w:tr>
      <w:tr w:rsidR="00643918" w:rsidTr="00643918">
        <w:tc>
          <w:tcPr>
            <w:tcW w:w="0" w:type="auto"/>
          </w:tcPr>
          <w:p w:rsidR="00643918" w:rsidRPr="00643918" w:rsidRDefault="00643918" w:rsidP="00643918">
            <w:pPr>
              <w:pStyle w:val="Odstavecseseznamem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Herec je hrdý na své schopnosti.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</w:tr>
      <w:tr w:rsidR="00643918" w:rsidTr="00643918">
        <w:tc>
          <w:tcPr>
            <w:tcW w:w="0" w:type="auto"/>
          </w:tcPr>
          <w:p w:rsidR="00643918" w:rsidRPr="00643918" w:rsidRDefault="00643918" w:rsidP="00643918">
            <w:pPr>
              <w:pStyle w:val="Odstavecseseznamem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Student má stále svoje sny.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</w:tr>
      <w:tr w:rsidR="00643918" w:rsidTr="00643918">
        <w:tc>
          <w:tcPr>
            <w:tcW w:w="0" w:type="auto"/>
          </w:tcPr>
          <w:p w:rsidR="00643918" w:rsidRPr="00643918" w:rsidRDefault="00643918" w:rsidP="00643918">
            <w:pPr>
              <w:pStyle w:val="Odstavecseseznamem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Všechny postavy hry znají Villonovu poezii.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</w:tr>
      <w:tr w:rsidR="00643918" w:rsidTr="00643918">
        <w:tc>
          <w:tcPr>
            <w:tcW w:w="0" w:type="auto"/>
          </w:tcPr>
          <w:p w:rsidR="00643918" w:rsidRPr="00643918" w:rsidRDefault="00643918" w:rsidP="00643918">
            <w:pPr>
              <w:pStyle w:val="Odstavecseseznamem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Jedna z postav recituje Villonovy verše.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</w:tr>
      <w:tr w:rsidR="00643918" w:rsidTr="00643918">
        <w:tc>
          <w:tcPr>
            <w:tcW w:w="0" w:type="auto"/>
          </w:tcPr>
          <w:p w:rsidR="00643918" w:rsidRPr="00643918" w:rsidRDefault="00643918" w:rsidP="00643918">
            <w:pPr>
              <w:pStyle w:val="Odstavecseseznamem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V úryvku se vyskytují nářeční výrazy.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</w:tr>
      <w:tr w:rsidR="00643918" w:rsidTr="00643918">
        <w:tc>
          <w:tcPr>
            <w:tcW w:w="0" w:type="auto"/>
          </w:tcPr>
          <w:p w:rsidR="00643918" w:rsidRPr="00643918" w:rsidRDefault="00643918" w:rsidP="00643918">
            <w:pPr>
              <w:pStyle w:val="Odstavecseseznamem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V úryvku najdeme scénické poznámky.</w:t>
            </w: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643918" w:rsidRDefault="00643918" w:rsidP="009E0D27">
            <w:pPr>
              <w:rPr>
                <w:rFonts w:ascii="Arial" w:hAnsi="Arial" w:cs="Arial"/>
              </w:rPr>
            </w:pPr>
          </w:p>
        </w:tc>
      </w:tr>
    </w:tbl>
    <w:p w:rsidR="00643918" w:rsidRDefault="00643918" w:rsidP="009E0D27">
      <w:pPr>
        <w:ind w:left="360"/>
        <w:rPr>
          <w:rFonts w:ascii="Arial" w:hAnsi="Arial" w:cs="Arial"/>
        </w:rPr>
      </w:pPr>
    </w:p>
    <w:p w:rsidR="00E3486C" w:rsidRDefault="00E3486C" w:rsidP="009E0D27">
      <w:pPr>
        <w:ind w:left="360"/>
        <w:rPr>
          <w:rFonts w:ascii="Arial" w:hAnsi="Arial" w:cs="Arial"/>
        </w:rPr>
      </w:pPr>
    </w:p>
    <w:p w:rsidR="00E3486C" w:rsidRDefault="00E3486C" w:rsidP="009E0D27">
      <w:pPr>
        <w:ind w:left="360"/>
        <w:rPr>
          <w:rFonts w:ascii="Arial" w:hAnsi="Arial" w:cs="Arial"/>
        </w:rPr>
      </w:pPr>
    </w:p>
    <w:p w:rsidR="00E3486C" w:rsidRDefault="00E3486C" w:rsidP="00E3486C">
      <w:pPr>
        <w:pStyle w:val="Odstavecseseznamem"/>
        <w:numPr>
          <w:ilvl w:val="0"/>
          <w:numId w:val="34"/>
        </w:numPr>
        <w:rPr>
          <w:rFonts w:ascii="Arial" w:hAnsi="Arial" w:cs="Arial"/>
        </w:rPr>
      </w:pPr>
      <w:r w:rsidRPr="0026497C">
        <w:rPr>
          <w:rFonts w:ascii="Arial" w:hAnsi="Arial" w:cs="Arial"/>
          <w:u w:val="single"/>
        </w:rPr>
        <w:t>Zakroužkujte správné odpovědi. Pozor, u některých otázek je jen jedno správné řešení, u jiných více</w:t>
      </w:r>
      <w:r>
        <w:rPr>
          <w:rFonts w:ascii="Arial" w:hAnsi="Arial" w:cs="Arial"/>
        </w:rPr>
        <w:t>.</w:t>
      </w:r>
    </w:p>
    <w:p w:rsidR="004C5492" w:rsidRPr="004C5492" w:rsidRDefault="004C5492" w:rsidP="004C5492">
      <w:pPr>
        <w:ind w:left="360"/>
        <w:rPr>
          <w:rFonts w:ascii="Arial" w:hAnsi="Arial" w:cs="Arial"/>
        </w:rPr>
      </w:pPr>
    </w:p>
    <w:p w:rsidR="00FF68EA" w:rsidRDefault="00E3486C" w:rsidP="00E3486C">
      <w:pPr>
        <w:pStyle w:val="Odstavecseseznamem"/>
        <w:numPr>
          <w:ilvl w:val="0"/>
          <w:numId w:val="38"/>
        </w:numPr>
        <w:rPr>
          <w:rFonts w:ascii="Arial" w:hAnsi="Arial" w:cs="Arial"/>
        </w:rPr>
      </w:pPr>
      <w:r w:rsidRPr="00E3486C">
        <w:rPr>
          <w:rFonts w:ascii="Arial" w:hAnsi="Arial" w:cs="Arial"/>
        </w:rPr>
        <w:t>Hry Osvobozeného divadla kritizují:</w:t>
      </w:r>
    </w:p>
    <w:p w:rsidR="00E3486C" w:rsidRDefault="00FF68EA" w:rsidP="00FF68E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FF68EA">
        <w:rPr>
          <w:rFonts w:ascii="Arial" w:hAnsi="Arial" w:cs="Arial"/>
        </w:rPr>
        <w:t xml:space="preserve"> a)</w:t>
      </w:r>
      <w:r>
        <w:rPr>
          <w:rFonts w:ascii="Arial" w:hAnsi="Arial" w:cs="Arial"/>
        </w:rPr>
        <w:t xml:space="preserve"> </w:t>
      </w:r>
      <w:r w:rsidRPr="00FF68EA">
        <w:rPr>
          <w:rFonts w:ascii="Arial" w:hAnsi="Arial" w:cs="Arial"/>
        </w:rPr>
        <w:t>ničení životního prostředí</w:t>
      </w:r>
    </w:p>
    <w:p w:rsidR="00FF68EA" w:rsidRDefault="00FF68EA" w:rsidP="00FF68E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b) sobectví politiků</w:t>
      </w:r>
    </w:p>
    <w:p w:rsidR="00FF68EA" w:rsidRDefault="00FF68EA" w:rsidP="00FF68E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c) chování bohatých v době krize</w:t>
      </w:r>
    </w:p>
    <w:p w:rsidR="00FF68EA" w:rsidRPr="00FF68EA" w:rsidRDefault="00FF68EA" w:rsidP="00FF68E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   d) agresivitu fašismu</w:t>
      </w:r>
    </w:p>
    <w:p w:rsidR="00E3486C" w:rsidRDefault="00E3486C" w:rsidP="00E3486C">
      <w:pPr>
        <w:pStyle w:val="Odstavecseseznamem"/>
        <w:numPr>
          <w:ilvl w:val="0"/>
          <w:numId w:val="38"/>
        </w:numPr>
        <w:rPr>
          <w:rFonts w:ascii="Arial" w:hAnsi="Arial" w:cs="Arial"/>
        </w:rPr>
      </w:pPr>
      <w:r w:rsidRPr="00E3486C">
        <w:rPr>
          <w:rFonts w:ascii="Arial" w:hAnsi="Arial" w:cs="Arial"/>
        </w:rPr>
        <w:t>Osvobozené divadlo působilo v letech:</w:t>
      </w:r>
    </w:p>
    <w:p w:rsidR="00FF68EA" w:rsidRDefault="00FF68EA" w:rsidP="00FF68EA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a) 1925 – 1935</w:t>
      </w:r>
    </w:p>
    <w:p w:rsidR="00FF68EA" w:rsidRDefault="00FF68EA" w:rsidP="00FF68EA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b) 1928  ̶  1938</w:t>
      </w:r>
    </w:p>
    <w:p w:rsidR="00FF68EA" w:rsidRPr="00FF68EA" w:rsidRDefault="00FF68EA" w:rsidP="00FF68EA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c) 1925  ̶  1938</w:t>
      </w:r>
    </w:p>
    <w:p w:rsidR="00E3486C" w:rsidRDefault="00E3486C" w:rsidP="00E3486C">
      <w:pPr>
        <w:pStyle w:val="Odstavecseseznamem"/>
        <w:numPr>
          <w:ilvl w:val="0"/>
          <w:numId w:val="38"/>
        </w:numPr>
        <w:rPr>
          <w:rFonts w:ascii="Arial" w:hAnsi="Arial" w:cs="Arial"/>
        </w:rPr>
      </w:pPr>
      <w:r w:rsidRPr="00E3486C">
        <w:rPr>
          <w:rFonts w:ascii="Arial" w:hAnsi="Arial" w:cs="Arial"/>
        </w:rPr>
        <w:t>Pouze postavy z her Osvobozeného divadla nejsou ve dvojici:</w:t>
      </w:r>
    </w:p>
    <w:p w:rsidR="00FF68EA" w:rsidRDefault="00FF68EA" w:rsidP="00FF68EA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a) Hekatomba a </w:t>
      </w:r>
      <w:proofErr w:type="spellStart"/>
      <w:r>
        <w:rPr>
          <w:rFonts w:ascii="Arial" w:hAnsi="Arial" w:cs="Arial"/>
        </w:rPr>
        <w:t>Hippodromos</w:t>
      </w:r>
      <w:proofErr w:type="spellEnd"/>
    </w:p>
    <w:p w:rsidR="00FF68EA" w:rsidRDefault="00FF68EA" w:rsidP="00FF68EA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b) Georges a </w:t>
      </w:r>
      <w:proofErr w:type="spellStart"/>
      <w:r>
        <w:rPr>
          <w:rFonts w:ascii="Arial" w:hAnsi="Arial" w:cs="Arial"/>
        </w:rPr>
        <w:t>Jehan</w:t>
      </w:r>
      <w:proofErr w:type="spellEnd"/>
    </w:p>
    <w:p w:rsidR="00FF68EA" w:rsidRDefault="00FF68EA" w:rsidP="00FF68EA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c) Gustav a </w:t>
      </w:r>
      <w:r w:rsidR="00AE6C29">
        <w:rPr>
          <w:rFonts w:ascii="Arial" w:hAnsi="Arial" w:cs="Arial"/>
        </w:rPr>
        <w:t>Domin</w:t>
      </w:r>
    </w:p>
    <w:p w:rsidR="00AE6C29" w:rsidRPr="00FF68EA" w:rsidRDefault="00AE6C29" w:rsidP="00FF68EA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d) Mahuleno a </w:t>
      </w:r>
      <w:proofErr w:type="spellStart"/>
      <w:r>
        <w:rPr>
          <w:rFonts w:ascii="Arial" w:hAnsi="Arial" w:cs="Arial"/>
        </w:rPr>
        <w:t>Radůzo</w:t>
      </w:r>
      <w:proofErr w:type="spellEnd"/>
    </w:p>
    <w:p w:rsidR="00E3486C" w:rsidRDefault="00E3486C" w:rsidP="00E3486C">
      <w:pPr>
        <w:pStyle w:val="Odstavecseseznamem"/>
        <w:numPr>
          <w:ilvl w:val="0"/>
          <w:numId w:val="38"/>
        </w:numPr>
        <w:rPr>
          <w:rFonts w:ascii="Arial" w:hAnsi="Arial" w:cs="Arial"/>
        </w:rPr>
      </w:pPr>
      <w:r w:rsidRPr="00E3486C">
        <w:rPr>
          <w:rFonts w:ascii="Arial" w:hAnsi="Arial" w:cs="Arial"/>
        </w:rPr>
        <w:t>V Osvobozeném divadle nepracoval:</w:t>
      </w:r>
    </w:p>
    <w:p w:rsidR="00AE6C29" w:rsidRDefault="00AE6C29" w:rsidP="00AE6C29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a) Jindřich </w:t>
      </w:r>
      <w:proofErr w:type="spellStart"/>
      <w:r>
        <w:rPr>
          <w:rFonts w:ascii="Arial" w:hAnsi="Arial" w:cs="Arial"/>
        </w:rPr>
        <w:t>Honzl</w:t>
      </w:r>
      <w:proofErr w:type="spellEnd"/>
    </w:p>
    <w:p w:rsidR="00AE6C29" w:rsidRDefault="00AE6C29" w:rsidP="00AE6C29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b) Jiří </w:t>
      </w:r>
      <w:proofErr w:type="spellStart"/>
      <w:r>
        <w:rPr>
          <w:rFonts w:ascii="Arial" w:hAnsi="Arial" w:cs="Arial"/>
        </w:rPr>
        <w:t>Frejka</w:t>
      </w:r>
      <w:proofErr w:type="spellEnd"/>
    </w:p>
    <w:p w:rsidR="00AE6C29" w:rsidRDefault="00AE6C29" w:rsidP="00AE6C29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c) Eduard Vojan</w:t>
      </w:r>
    </w:p>
    <w:p w:rsidR="00AE6C29" w:rsidRPr="00AE6C29" w:rsidRDefault="00AE6C29" w:rsidP="00AE6C29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d) Hugo Haas</w:t>
      </w:r>
    </w:p>
    <w:p w:rsidR="00E3486C" w:rsidRDefault="00E3486C" w:rsidP="00E3486C">
      <w:pPr>
        <w:pStyle w:val="Odstavecseseznamem"/>
        <w:numPr>
          <w:ilvl w:val="0"/>
          <w:numId w:val="38"/>
        </w:numPr>
        <w:rPr>
          <w:rFonts w:ascii="Arial" w:hAnsi="Arial" w:cs="Arial"/>
        </w:rPr>
      </w:pPr>
      <w:r w:rsidRPr="00E3486C">
        <w:rPr>
          <w:rFonts w:ascii="Arial" w:hAnsi="Arial" w:cs="Arial"/>
        </w:rPr>
        <w:t>Mezi písně z her Osvobozeného divadla nepatří:</w:t>
      </w:r>
    </w:p>
    <w:p w:rsidR="00AE6C29" w:rsidRDefault="00AE6C29" w:rsidP="00AE6C29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a) Proti větru</w:t>
      </w:r>
    </w:p>
    <w:p w:rsidR="00AE6C29" w:rsidRDefault="00AE6C29" w:rsidP="00AE6C29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r w:rsidR="0026497C">
        <w:rPr>
          <w:rFonts w:ascii="Arial" w:hAnsi="Arial" w:cs="Arial"/>
        </w:rPr>
        <w:t>Tmavomodrý svět</w:t>
      </w:r>
    </w:p>
    <w:p w:rsidR="0026497C" w:rsidRDefault="0026497C" w:rsidP="00AE6C29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c) Přednosta stanice</w:t>
      </w:r>
    </w:p>
    <w:p w:rsidR="0026497C" w:rsidRDefault="0026497C" w:rsidP="00AE6C29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d) Život je jen náhoda</w:t>
      </w:r>
    </w:p>
    <w:p w:rsidR="004C5492" w:rsidRPr="00AE6C29" w:rsidRDefault="004C5492" w:rsidP="00AE6C29">
      <w:pPr>
        <w:ind w:left="1080"/>
        <w:rPr>
          <w:rFonts w:ascii="Arial" w:hAnsi="Arial" w:cs="Arial"/>
        </w:rPr>
      </w:pPr>
    </w:p>
    <w:p w:rsidR="00E3486C" w:rsidRDefault="00E3486C" w:rsidP="00E3486C">
      <w:pPr>
        <w:pStyle w:val="Odstavecseseznamem"/>
        <w:numPr>
          <w:ilvl w:val="0"/>
          <w:numId w:val="38"/>
        </w:numPr>
        <w:rPr>
          <w:rFonts w:ascii="Arial" w:hAnsi="Arial" w:cs="Arial"/>
        </w:rPr>
      </w:pPr>
      <w:r w:rsidRPr="00E3486C">
        <w:rPr>
          <w:rFonts w:ascii="Arial" w:hAnsi="Arial" w:cs="Arial"/>
        </w:rPr>
        <w:lastRenderedPageBreak/>
        <w:t>Hereckým partnerem Jana Wericha se po 2. světové válce stal:</w:t>
      </w:r>
    </w:p>
    <w:p w:rsidR="00E3486C" w:rsidRDefault="0026497C" w:rsidP="0026497C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a) Miroslav Horníček</w:t>
      </w:r>
    </w:p>
    <w:p w:rsidR="0026497C" w:rsidRDefault="0026497C" w:rsidP="0026497C">
      <w:pPr>
        <w:ind w:left="1080"/>
        <w:rPr>
          <w:rFonts w:ascii="Arial" w:hAnsi="Arial" w:cs="Arial"/>
        </w:rPr>
      </w:pPr>
      <w:r>
        <w:rPr>
          <w:rFonts w:ascii="Arial" w:hAnsi="Arial" w:cs="Arial"/>
        </w:rPr>
        <w:t>b) Miloš Kopecký</w:t>
      </w: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4C5492" w:rsidRDefault="004C5492" w:rsidP="0026497C">
      <w:pPr>
        <w:ind w:left="1080"/>
        <w:rPr>
          <w:rFonts w:ascii="Arial" w:hAnsi="Arial" w:cs="Arial"/>
        </w:rPr>
      </w:pPr>
    </w:p>
    <w:p w:rsidR="0026497C" w:rsidRPr="004C5492" w:rsidRDefault="0026497C" w:rsidP="0026497C">
      <w:pPr>
        <w:ind w:left="567" w:right="227"/>
        <w:rPr>
          <w:rFonts w:ascii="Arial" w:hAnsi="Arial" w:cs="Arial"/>
          <w:b/>
          <w:sz w:val="24"/>
          <w:szCs w:val="24"/>
        </w:rPr>
      </w:pPr>
      <w:r w:rsidRPr="004C5492">
        <w:rPr>
          <w:rFonts w:ascii="Arial" w:hAnsi="Arial" w:cs="Arial"/>
          <w:b/>
          <w:sz w:val="24"/>
          <w:szCs w:val="24"/>
        </w:rPr>
        <w:lastRenderedPageBreak/>
        <w:t xml:space="preserve">Metodický list </w:t>
      </w:r>
    </w:p>
    <w:p w:rsidR="0026497C" w:rsidRPr="00010A91" w:rsidRDefault="0026497C" w:rsidP="0026497C">
      <w:pPr>
        <w:ind w:left="567" w:right="227"/>
        <w:rPr>
          <w:rFonts w:ascii="Arial" w:hAnsi="Arial" w:cs="Arial"/>
          <w:u w:val="single"/>
        </w:rPr>
      </w:pPr>
      <w:r w:rsidRPr="00010A91">
        <w:rPr>
          <w:rFonts w:ascii="Arial" w:hAnsi="Arial" w:cs="Arial"/>
          <w:u w:val="single"/>
        </w:rPr>
        <w:t>Cvičení I.</w:t>
      </w:r>
    </w:p>
    <w:p w:rsidR="0026497C" w:rsidRDefault="0026497C" w:rsidP="00FB32B7">
      <w:pPr>
        <w:ind w:left="567" w:right="227"/>
        <w:jc w:val="both"/>
        <w:rPr>
          <w:rFonts w:ascii="Arial" w:hAnsi="Arial" w:cs="Arial"/>
        </w:rPr>
      </w:pPr>
      <w:r>
        <w:rPr>
          <w:rFonts w:ascii="Arial" w:hAnsi="Arial" w:cs="Arial"/>
        </w:rPr>
        <w:t>Cíl: žáci dovedou porovnat původní Villonův text a úryvek z Balady z hadrů, která jej inspirovala. Dokážou vyhledat společné a rozdílné rysy.</w:t>
      </w:r>
      <w:r w:rsidR="00FB6D50">
        <w:rPr>
          <w:rFonts w:ascii="Arial" w:hAnsi="Arial" w:cs="Arial"/>
        </w:rPr>
        <w:t xml:space="preserve"> Žáci si přečtou z vytištěného pracovního listu úryvky A i B, které spojuje původní Villonův výrok a jeho využití v díle Voskovce a Wericha. Potom splní úkoly 1 – 10. Mohou pracovat ve dvojicích nebo skupinách, doporučený počet žáků ve skupině je ale nejvýše 4. Nakonec s pomocí učitele porovnají své výsledky. Učitel může promítnout obě ukázky a ukázat společné a rozdílné motivy. Přibližný čas: 15 minut.</w:t>
      </w:r>
    </w:p>
    <w:p w:rsidR="00E3486C" w:rsidRPr="00010A91" w:rsidRDefault="00FB6D50" w:rsidP="00E3486C">
      <w:pPr>
        <w:ind w:left="360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</w:t>
      </w:r>
      <w:r w:rsidRPr="00010A91">
        <w:rPr>
          <w:rFonts w:ascii="Arial" w:hAnsi="Arial" w:cs="Arial"/>
          <w:u w:val="single"/>
        </w:rPr>
        <w:t>Cvičení II.</w:t>
      </w:r>
    </w:p>
    <w:p w:rsidR="00FB32B7" w:rsidRDefault="00FB32B7" w:rsidP="008C4C1D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Cíl: žáci se orientují v ukázce z divadelní hry včetně scénických poznámek, dovedou posoudit, zda je výrok v souladu se smyslem textu, či nikoli. Žáci si přečtou z vytištěného pracovního listu ukázku z Balady z hadrů. Poté si přečtou v tabulce výroky označené čísly 1 – 10 a u každého zakřížkují kolonku správně – špatně. Přibližný čas: 10 minut.</w:t>
      </w:r>
    </w:p>
    <w:p w:rsidR="00FB32B7" w:rsidRPr="00010A91" w:rsidRDefault="00FB32B7" w:rsidP="00FB32B7">
      <w:pPr>
        <w:ind w:left="567"/>
        <w:jc w:val="both"/>
        <w:rPr>
          <w:rFonts w:ascii="Arial" w:hAnsi="Arial" w:cs="Arial"/>
          <w:u w:val="single"/>
        </w:rPr>
      </w:pPr>
      <w:r w:rsidRPr="00010A91">
        <w:rPr>
          <w:rFonts w:ascii="Arial" w:hAnsi="Arial" w:cs="Arial"/>
          <w:u w:val="single"/>
        </w:rPr>
        <w:t>Cvičení III.</w:t>
      </w:r>
    </w:p>
    <w:p w:rsidR="00FB32B7" w:rsidRDefault="00FB32B7" w:rsidP="00FB32B7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Cíl: žáci dovedou tvorbu Osvobozeného divadla zařadit do literárněhistorického kontextu, znají jeho hlavní tvůrce, nejznámější hry a jejich témata. Žáci si přečtou všechny otázky a nabízené možnosti a potom zakroužkují 1 nebo více správných řešení. </w:t>
      </w:r>
      <w:r w:rsidR="00010A91">
        <w:rPr>
          <w:rFonts w:ascii="Arial" w:hAnsi="Arial" w:cs="Arial"/>
        </w:rPr>
        <w:t>Přibližný čas: 5 minut.</w:t>
      </w: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  <w:r w:rsidRPr="00010A91">
        <w:rPr>
          <w:rFonts w:ascii="Arial" w:hAnsi="Arial" w:cs="Arial"/>
          <w:u w:val="single"/>
        </w:rPr>
        <w:t>Celkový čas: 30 minut</w:t>
      </w: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Default="00010A91" w:rsidP="00FB32B7">
      <w:pPr>
        <w:ind w:left="567"/>
        <w:jc w:val="both"/>
        <w:rPr>
          <w:rFonts w:ascii="Arial" w:hAnsi="Arial" w:cs="Arial"/>
          <w:u w:val="single"/>
        </w:rPr>
      </w:pPr>
    </w:p>
    <w:p w:rsidR="00010A91" w:rsidRPr="004C5492" w:rsidRDefault="00010A91" w:rsidP="00FB32B7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4C5492">
        <w:rPr>
          <w:rFonts w:ascii="Arial" w:hAnsi="Arial" w:cs="Arial"/>
          <w:b/>
          <w:sz w:val="24"/>
          <w:szCs w:val="24"/>
        </w:rPr>
        <w:lastRenderedPageBreak/>
        <w:t>Řešení</w:t>
      </w:r>
    </w:p>
    <w:p w:rsidR="00010A91" w:rsidRPr="00FD6CF1" w:rsidRDefault="00E11F60" w:rsidP="00E11F60">
      <w:pPr>
        <w:jc w:val="both"/>
        <w:rPr>
          <w:rFonts w:ascii="Arial" w:hAnsi="Arial" w:cs="Arial"/>
          <w:u w:val="single"/>
        </w:rPr>
      </w:pPr>
      <w:r w:rsidRPr="00E11F60">
        <w:t xml:space="preserve">        </w:t>
      </w:r>
      <w:r>
        <w:t xml:space="preserve">   </w:t>
      </w:r>
      <w:r w:rsidRPr="00E11F60">
        <w:t xml:space="preserve"> </w:t>
      </w:r>
      <w:r w:rsidR="00010A91" w:rsidRPr="00FD6CF1">
        <w:rPr>
          <w:rFonts w:ascii="Arial" w:hAnsi="Arial" w:cs="Arial"/>
          <w:u w:val="single"/>
        </w:rPr>
        <w:t>Cvičení I.</w:t>
      </w:r>
    </w:p>
    <w:p w:rsidR="00010A91" w:rsidRPr="00FD6CF1" w:rsidRDefault="00010A91" w:rsidP="00FD6CF1">
      <w:pPr>
        <w:pStyle w:val="Odstavecseseznamem"/>
        <w:numPr>
          <w:ilvl w:val="0"/>
          <w:numId w:val="41"/>
        </w:numPr>
        <w:jc w:val="both"/>
        <w:rPr>
          <w:rFonts w:ascii="Arial" w:hAnsi="Arial" w:cs="Arial"/>
        </w:rPr>
      </w:pPr>
      <w:r w:rsidRPr="00FD6CF1">
        <w:rPr>
          <w:rFonts w:ascii="Arial" w:hAnsi="Arial" w:cs="Arial"/>
        </w:rPr>
        <w:t>Francois Villon</w:t>
      </w:r>
    </w:p>
    <w:p w:rsidR="00010A91" w:rsidRPr="00FD6CF1" w:rsidRDefault="00010A91" w:rsidP="00FD6CF1">
      <w:pPr>
        <w:pStyle w:val="Odstavecseseznamem"/>
        <w:numPr>
          <w:ilvl w:val="0"/>
          <w:numId w:val="41"/>
        </w:numPr>
        <w:jc w:val="both"/>
        <w:rPr>
          <w:rFonts w:ascii="Arial" w:hAnsi="Arial" w:cs="Arial"/>
        </w:rPr>
      </w:pPr>
      <w:r w:rsidRPr="00FD6CF1">
        <w:rPr>
          <w:rFonts w:ascii="Arial" w:hAnsi="Arial" w:cs="Arial"/>
        </w:rPr>
        <w:t>Voskovec a Werich</w:t>
      </w:r>
    </w:p>
    <w:p w:rsidR="00010A91" w:rsidRPr="00FD6CF1" w:rsidRDefault="00010A91" w:rsidP="00FD6CF1">
      <w:pPr>
        <w:pStyle w:val="Odstavecseseznamem"/>
        <w:numPr>
          <w:ilvl w:val="0"/>
          <w:numId w:val="41"/>
        </w:numPr>
        <w:jc w:val="both"/>
        <w:rPr>
          <w:rFonts w:ascii="Arial" w:hAnsi="Arial" w:cs="Arial"/>
        </w:rPr>
      </w:pPr>
      <w:r w:rsidRPr="00FD6CF1">
        <w:rPr>
          <w:rFonts w:ascii="Arial" w:hAnsi="Arial" w:cs="Arial"/>
        </w:rPr>
        <w:t>V bídě.</w:t>
      </w:r>
    </w:p>
    <w:p w:rsidR="00010A91" w:rsidRPr="00FD6CF1" w:rsidRDefault="00010A91" w:rsidP="00FD6CF1">
      <w:pPr>
        <w:pStyle w:val="Odstavecseseznamem"/>
        <w:numPr>
          <w:ilvl w:val="0"/>
          <w:numId w:val="41"/>
        </w:numPr>
        <w:jc w:val="both"/>
        <w:rPr>
          <w:rFonts w:ascii="Arial" w:hAnsi="Arial" w:cs="Arial"/>
        </w:rPr>
      </w:pPr>
      <w:r w:rsidRPr="00FD6CF1">
        <w:rPr>
          <w:rFonts w:ascii="Arial" w:hAnsi="Arial" w:cs="Arial"/>
        </w:rPr>
        <w:t>Villon k němu chová úctu, vidí v něm osobu, která může změnit lidský život, kdežto pro Voskovce a Wericha není žádnou autoritou, neví nic o životě svých poddaných.</w:t>
      </w:r>
    </w:p>
    <w:p w:rsidR="00010A91" w:rsidRPr="00FD6CF1" w:rsidRDefault="00010A91" w:rsidP="00FD6CF1">
      <w:pPr>
        <w:pStyle w:val="Odstavecseseznamem"/>
        <w:numPr>
          <w:ilvl w:val="0"/>
          <w:numId w:val="41"/>
        </w:numPr>
        <w:jc w:val="both"/>
        <w:rPr>
          <w:rFonts w:ascii="Arial" w:hAnsi="Arial" w:cs="Arial"/>
        </w:rPr>
      </w:pPr>
      <w:r w:rsidRPr="00FD6CF1">
        <w:rPr>
          <w:rFonts w:ascii="Arial" w:hAnsi="Arial" w:cs="Arial"/>
        </w:rPr>
        <w:t>Pes – utrpení, svině – špína, nestoudnost, vlk – zločin, dravost, křeček – lakota, hamižnost</w:t>
      </w:r>
      <w:r w:rsidR="00E11F60">
        <w:rPr>
          <w:rFonts w:ascii="Arial" w:hAnsi="Arial" w:cs="Arial"/>
        </w:rPr>
        <w:t>.</w:t>
      </w:r>
    </w:p>
    <w:p w:rsidR="00010A91" w:rsidRPr="00FD6CF1" w:rsidRDefault="00010A91" w:rsidP="00FD6CF1">
      <w:pPr>
        <w:pStyle w:val="Odstavecseseznamem"/>
        <w:numPr>
          <w:ilvl w:val="0"/>
          <w:numId w:val="41"/>
        </w:numPr>
        <w:jc w:val="both"/>
        <w:rPr>
          <w:rFonts w:ascii="Arial" w:hAnsi="Arial" w:cs="Arial"/>
        </w:rPr>
      </w:pPr>
      <w:r w:rsidRPr="00FD6CF1">
        <w:rPr>
          <w:rFonts w:ascii="Arial" w:hAnsi="Arial" w:cs="Arial"/>
        </w:rPr>
        <w:t>Statky světa – majetek, hříšný – špatný, zločinný, bereme na potaz – ptáme se, bařtipáni – lakomci</w:t>
      </w:r>
      <w:r w:rsidR="00E11F60">
        <w:rPr>
          <w:rFonts w:ascii="Arial" w:hAnsi="Arial" w:cs="Arial"/>
        </w:rPr>
        <w:t>.</w:t>
      </w:r>
    </w:p>
    <w:p w:rsidR="00010A91" w:rsidRPr="00FD6CF1" w:rsidRDefault="00010A91" w:rsidP="00FD6CF1">
      <w:pPr>
        <w:pStyle w:val="Odstavecseseznamem"/>
        <w:numPr>
          <w:ilvl w:val="0"/>
          <w:numId w:val="41"/>
        </w:numPr>
        <w:jc w:val="both"/>
        <w:rPr>
          <w:rFonts w:ascii="Arial" w:hAnsi="Arial" w:cs="Arial"/>
        </w:rPr>
      </w:pPr>
      <w:r w:rsidRPr="00FD6CF1">
        <w:rPr>
          <w:rFonts w:ascii="Arial" w:hAnsi="Arial" w:cs="Arial"/>
        </w:rPr>
        <w:t xml:space="preserve">Et </w:t>
      </w:r>
      <w:proofErr w:type="spellStart"/>
      <w:r w:rsidRPr="00FD6CF1">
        <w:rPr>
          <w:rFonts w:ascii="Arial" w:hAnsi="Arial" w:cs="Arial"/>
        </w:rPr>
        <w:t>item</w:t>
      </w:r>
      <w:proofErr w:type="spellEnd"/>
      <w:r w:rsidR="00E11F60">
        <w:rPr>
          <w:rFonts w:ascii="Arial" w:hAnsi="Arial" w:cs="Arial"/>
        </w:rPr>
        <w:t>.</w:t>
      </w:r>
    </w:p>
    <w:p w:rsidR="00010A91" w:rsidRPr="00FD6CF1" w:rsidRDefault="00010A91" w:rsidP="00FD6CF1">
      <w:pPr>
        <w:pStyle w:val="Odstavecseseznamem"/>
        <w:numPr>
          <w:ilvl w:val="0"/>
          <w:numId w:val="41"/>
        </w:numPr>
        <w:jc w:val="both"/>
        <w:rPr>
          <w:rFonts w:ascii="Arial" w:hAnsi="Arial" w:cs="Arial"/>
        </w:rPr>
      </w:pPr>
      <w:r w:rsidRPr="00FD6CF1">
        <w:rPr>
          <w:rFonts w:ascii="Arial" w:hAnsi="Arial" w:cs="Arial"/>
        </w:rPr>
        <w:t xml:space="preserve">Ukázka B výhrůžku (Jednou však popadne vás hrůza; je čas, budeme účtovat,…), ukázka A skrytou prosbu (zbojník </w:t>
      </w:r>
      <w:proofErr w:type="spellStart"/>
      <w:r w:rsidRPr="00FD6CF1">
        <w:rPr>
          <w:rFonts w:ascii="Arial" w:hAnsi="Arial" w:cs="Arial"/>
        </w:rPr>
        <w:t>Diomed</w:t>
      </w:r>
      <w:proofErr w:type="spellEnd"/>
      <w:r w:rsidRPr="00FD6CF1">
        <w:rPr>
          <w:rFonts w:ascii="Arial" w:hAnsi="Arial" w:cs="Arial"/>
        </w:rPr>
        <w:t xml:space="preserve"> žil poctivě, když mu král dal majetek, autor slibuje, že když dostane takovou příležitost, bude také žít slušně.</w:t>
      </w:r>
    </w:p>
    <w:p w:rsidR="00FD6CF1" w:rsidRPr="00FD6CF1" w:rsidRDefault="00FD6CF1" w:rsidP="00FD6CF1">
      <w:pPr>
        <w:pStyle w:val="Odstavecseseznamem"/>
        <w:numPr>
          <w:ilvl w:val="0"/>
          <w:numId w:val="41"/>
        </w:numPr>
        <w:jc w:val="both"/>
        <w:rPr>
          <w:rFonts w:ascii="Arial" w:hAnsi="Arial" w:cs="Arial"/>
        </w:rPr>
      </w:pPr>
      <w:r w:rsidRPr="00FD6CF1">
        <w:rPr>
          <w:rFonts w:ascii="Arial" w:hAnsi="Arial" w:cs="Arial"/>
        </w:rPr>
        <w:t>Francois Villon</w:t>
      </w:r>
      <w:r w:rsidR="00E11F60">
        <w:rPr>
          <w:rFonts w:ascii="Arial" w:hAnsi="Arial" w:cs="Arial"/>
        </w:rPr>
        <w:t>.</w:t>
      </w:r>
    </w:p>
    <w:p w:rsidR="00FD6CF1" w:rsidRDefault="00FD6CF1" w:rsidP="00FD6CF1">
      <w:pPr>
        <w:pStyle w:val="Odstavecseseznamem"/>
        <w:numPr>
          <w:ilvl w:val="0"/>
          <w:numId w:val="41"/>
        </w:numPr>
        <w:jc w:val="both"/>
        <w:rPr>
          <w:rFonts w:ascii="Arial" w:hAnsi="Arial" w:cs="Arial"/>
        </w:rPr>
      </w:pPr>
      <w:r w:rsidRPr="00FD6CF1">
        <w:rPr>
          <w:rFonts w:ascii="Arial" w:hAnsi="Arial" w:cs="Arial"/>
        </w:rPr>
        <w:t>Asi 500 let.</w:t>
      </w:r>
      <w:r>
        <w:rPr>
          <w:rFonts w:ascii="Arial" w:hAnsi="Arial" w:cs="Arial"/>
        </w:rPr>
        <w:t xml:space="preserve"> (přesně </w:t>
      </w:r>
      <w:r w:rsidR="00E11F60">
        <w:rPr>
          <w:rFonts w:ascii="Arial" w:hAnsi="Arial" w:cs="Arial"/>
        </w:rPr>
        <w:t>474).</w:t>
      </w:r>
    </w:p>
    <w:p w:rsidR="00E11F60" w:rsidRPr="00E11F60" w:rsidRDefault="00E11F60" w:rsidP="00E11F60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</w:t>
      </w:r>
      <w:r w:rsidRPr="00E11F60">
        <w:rPr>
          <w:rFonts w:ascii="Arial" w:hAnsi="Arial" w:cs="Arial"/>
          <w:u w:val="single"/>
        </w:rPr>
        <w:t>Cvičení II.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998"/>
        <w:gridCol w:w="999"/>
        <w:gridCol w:w="877"/>
      </w:tblGrid>
      <w:tr w:rsidR="00E11F60" w:rsidTr="000C691E">
        <w:tc>
          <w:tcPr>
            <w:tcW w:w="0" w:type="auto"/>
          </w:tcPr>
          <w:p w:rsidR="00E11F60" w:rsidRDefault="00010A91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správně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špatně</w:t>
            </w:r>
          </w:p>
        </w:tc>
      </w:tr>
      <w:tr w:rsidR="00E11F60" w:rsidTr="000C691E">
        <w:tc>
          <w:tcPr>
            <w:tcW w:w="0" w:type="auto"/>
          </w:tcPr>
          <w:p w:rsidR="00E11F60" w:rsidRPr="00643918" w:rsidRDefault="00E11F60" w:rsidP="00E11F60">
            <w:pPr>
              <w:pStyle w:val="Odstavecseseznamem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Děj hry začíná v 15. století.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E11F60" w:rsidTr="000C691E">
        <w:tc>
          <w:tcPr>
            <w:tcW w:w="0" w:type="auto"/>
          </w:tcPr>
          <w:p w:rsidR="00E11F60" w:rsidRPr="00643918" w:rsidRDefault="00E11F60" w:rsidP="00E11F60">
            <w:pPr>
              <w:pStyle w:val="Odstavecseseznamem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Hlavní postavy hry jsou profesionální herci.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E11F60" w:rsidTr="000C691E">
        <w:tc>
          <w:tcPr>
            <w:tcW w:w="0" w:type="auto"/>
          </w:tcPr>
          <w:p w:rsidR="00E11F60" w:rsidRPr="00643918" w:rsidRDefault="00E11F60" w:rsidP="00E11F60">
            <w:pPr>
              <w:pStyle w:val="Odstavecseseznamem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Středověk a naši dobu spojuje problém bídy.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</w:p>
        </w:tc>
      </w:tr>
      <w:tr w:rsidR="00E11F60" w:rsidTr="000C691E">
        <w:tc>
          <w:tcPr>
            <w:tcW w:w="0" w:type="auto"/>
          </w:tcPr>
          <w:p w:rsidR="00E11F60" w:rsidRPr="00643918" w:rsidRDefault="00E11F60" w:rsidP="00E11F60">
            <w:pPr>
              <w:pStyle w:val="Odstavecseseznamem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Móda je důležitá v každém období.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E11F60" w:rsidTr="000C691E">
        <w:tc>
          <w:tcPr>
            <w:tcW w:w="0" w:type="auto"/>
          </w:tcPr>
          <w:p w:rsidR="00E11F60" w:rsidRPr="00643918" w:rsidRDefault="00E11F60" w:rsidP="00E11F60">
            <w:pPr>
              <w:pStyle w:val="Odstavecseseznamem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Herec je hrdý na své schopnosti.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</w:p>
        </w:tc>
      </w:tr>
      <w:tr w:rsidR="00E11F60" w:rsidTr="000C691E">
        <w:tc>
          <w:tcPr>
            <w:tcW w:w="0" w:type="auto"/>
          </w:tcPr>
          <w:p w:rsidR="00E11F60" w:rsidRPr="00643918" w:rsidRDefault="00E11F60" w:rsidP="00E11F60">
            <w:pPr>
              <w:pStyle w:val="Odstavecseseznamem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Student má stále svoje sny.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</w:p>
        </w:tc>
      </w:tr>
      <w:tr w:rsidR="00E11F60" w:rsidTr="000C691E">
        <w:tc>
          <w:tcPr>
            <w:tcW w:w="0" w:type="auto"/>
          </w:tcPr>
          <w:p w:rsidR="00E11F60" w:rsidRPr="00643918" w:rsidRDefault="00E11F60" w:rsidP="00E11F60">
            <w:pPr>
              <w:pStyle w:val="Odstavecseseznamem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Všechny postavy hry znají Villonovu poezii.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E11F60" w:rsidTr="000C691E">
        <w:tc>
          <w:tcPr>
            <w:tcW w:w="0" w:type="auto"/>
          </w:tcPr>
          <w:p w:rsidR="00E11F60" w:rsidRPr="00643918" w:rsidRDefault="00E11F60" w:rsidP="00E11F60">
            <w:pPr>
              <w:pStyle w:val="Odstavecseseznamem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Jedna z postav recituje Villonovy verše.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</w:p>
        </w:tc>
      </w:tr>
      <w:tr w:rsidR="00E11F60" w:rsidTr="000C691E">
        <w:tc>
          <w:tcPr>
            <w:tcW w:w="0" w:type="auto"/>
          </w:tcPr>
          <w:p w:rsidR="00E11F60" w:rsidRPr="00643918" w:rsidRDefault="00E11F60" w:rsidP="00E11F60">
            <w:pPr>
              <w:pStyle w:val="Odstavecseseznamem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V úryvku se vyskytují nářeční výrazy.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</w:tr>
      <w:tr w:rsidR="00E11F60" w:rsidTr="000C691E">
        <w:tc>
          <w:tcPr>
            <w:tcW w:w="0" w:type="auto"/>
          </w:tcPr>
          <w:p w:rsidR="00E11F60" w:rsidRPr="00643918" w:rsidRDefault="00E11F60" w:rsidP="00E11F60">
            <w:pPr>
              <w:pStyle w:val="Odstavecseseznamem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43918">
              <w:rPr>
                <w:rFonts w:ascii="Arial" w:hAnsi="Arial" w:cs="Arial"/>
              </w:rPr>
              <w:t>V úryvku najdeme scénické poznámky.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0" w:type="auto"/>
          </w:tcPr>
          <w:p w:rsidR="00E11F60" w:rsidRDefault="00E11F60" w:rsidP="000C691E">
            <w:pPr>
              <w:rPr>
                <w:rFonts w:ascii="Arial" w:hAnsi="Arial" w:cs="Arial"/>
              </w:rPr>
            </w:pPr>
          </w:p>
        </w:tc>
      </w:tr>
    </w:tbl>
    <w:p w:rsidR="00010A91" w:rsidRDefault="00010A91" w:rsidP="00FB32B7">
      <w:pPr>
        <w:ind w:left="567"/>
        <w:jc w:val="both"/>
        <w:rPr>
          <w:rFonts w:ascii="Arial" w:hAnsi="Arial" w:cs="Arial"/>
        </w:rPr>
      </w:pPr>
    </w:p>
    <w:p w:rsidR="00E11F60" w:rsidRDefault="00E11F60" w:rsidP="00FB32B7">
      <w:pPr>
        <w:ind w:left="567"/>
        <w:jc w:val="both"/>
        <w:rPr>
          <w:rFonts w:ascii="Arial" w:hAnsi="Arial" w:cs="Arial"/>
          <w:u w:val="single"/>
        </w:rPr>
      </w:pPr>
      <w:r w:rsidRPr="00E11F60">
        <w:rPr>
          <w:rFonts w:ascii="Arial" w:hAnsi="Arial" w:cs="Arial"/>
          <w:u w:val="single"/>
        </w:rPr>
        <w:t>Cvičení III.</w:t>
      </w:r>
    </w:p>
    <w:p w:rsidR="00E11F60" w:rsidRDefault="00E11F60" w:rsidP="00FB32B7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1. b), c), d)</w:t>
      </w:r>
    </w:p>
    <w:p w:rsidR="00E11F60" w:rsidRDefault="00E11F60" w:rsidP="00FB32B7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2. c)</w:t>
      </w:r>
    </w:p>
    <w:p w:rsidR="00E11F60" w:rsidRDefault="00E11F60" w:rsidP="00FB32B7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3. c)</w:t>
      </w:r>
    </w:p>
    <w:p w:rsidR="00E11F60" w:rsidRDefault="00E11F60" w:rsidP="00FB32B7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 c), d)</w:t>
      </w:r>
    </w:p>
    <w:p w:rsidR="00E11F60" w:rsidRDefault="00E11F60" w:rsidP="00FB32B7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5. c)</w:t>
      </w:r>
    </w:p>
    <w:p w:rsidR="00E11F60" w:rsidRDefault="00E11F60" w:rsidP="00FB32B7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6. a)</w:t>
      </w:r>
    </w:p>
    <w:p w:rsidR="00E11F60" w:rsidRDefault="00E11F60" w:rsidP="00FB32B7">
      <w:pPr>
        <w:ind w:left="567"/>
        <w:jc w:val="both"/>
        <w:rPr>
          <w:rFonts w:ascii="Arial" w:hAnsi="Arial" w:cs="Arial"/>
        </w:rPr>
      </w:pPr>
    </w:p>
    <w:p w:rsidR="00E11F60" w:rsidRPr="004C5492" w:rsidRDefault="00E11F60" w:rsidP="00FB32B7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4C5492">
        <w:rPr>
          <w:rFonts w:ascii="Arial" w:hAnsi="Arial" w:cs="Arial"/>
          <w:b/>
          <w:sz w:val="24"/>
          <w:szCs w:val="24"/>
        </w:rPr>
        <w:lastRenderedPageBreak/>
        <w:t>Zdroje, autorská práva</w:t>
      </w:r>
    </w:p>
    <w:p w:rsidR="00162FC8" w:rsidRDefault="00E11F60" w:rsidP="00E11F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Werich, Jan, Voskovec, Jiří, Hry osvobozeného divadla 1, Československý spisovatel, 1958, 532 stran (upraveno)</w:t>
      </w:r>
      <w:r w:rsidR="00162FC8">
        <w:rPr>
          <w:rFonts w:ascii="Arial" w:hAnsi="Arial" w:cs="Arial"/>
          <w:sz w:val="24"/>
          <w:szCs w:val="24"/>
        </w:rPr>
        <w:t xml:space="preserve"> </w:t>
      </w:r>
    </w:p>
    <w:p w:rsidR="00E11F60" w:rsidRDefault="00162FC8" w:rsidP="00E11F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Villon, Francois, Závěť, dostupné z:</w:t>
      </w:r>
      <w:proofErr w:type="gramStart"/>
      <w:r>
        <w:rPr>
          <w:rFonts w:ascii="Arial" w:hAnsi="Arial" w:cs="Arial"/>
          <w:sz w:val="24"/>
          <w:szCs w:val="24"/>
        </w:rPr>
        <w:t>www</w:t>
      </w:r>
      <w:proofErr w:type="gramEnd"/>
      <w:r>
        <w:rPr>
          <w:rFonts w:ascii="Arial" w:hAnsi="Arial" w:cs="Arial"/>
          <w:sz w:val="24"/>
          <w:szCs w:val="24"/>
        </w:rPr>
        <w:t>.</w:t>
      </w:r>
      <w:proofErr w:type="gramStart"/>
      <w:r>
        <w:rPr>
          <w:rFonts w:ascii="Arial" w:hAnsi="Arial" w:cs="Arial"/>
          <w:sz w:val="24"/>
          <w:szCs w:val="24"/>
        </w:rPr>
        <w:t>volny</w:t>
      </w:r>
      <w:proofErr w:type="gramEnd"/>
      <w:r>
        <w:rPr>
          <w:rFonts w:ascii="Arial" w:hAnsi="Arial" w:cs="Arial"/>
          <w:sz w:val="24"/>
          <w:szCs w:val="24"/>
        </w:rPr>
        <w:t>.cz/vasatko/villon.html</w:t>
      </w:r>
    </w:p>
    <w:p w:rsidR="00E11F60" w:rsidRPr="00A67F3A" w:rsidRDefault="00162FC8" w:rsidP="00E11F60">
      <w:pPr>
        <w:tabs>
          <w:tab w:val="left" w:pos="1695"/>
          <w:tab w:val="center" w:pos="4536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E11F60" w:rsidRPr="00A67F3A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E11F60" w:rsidRPr="00A67F3A" w:rsidRDefault="00E11F60" w:rsidP="00E11F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Pr="00A67F3A">
        <w:rPr>
          <w:rFonts w:ascii="Arial" w:hAnsi="Arial" w:cs="Arial"/>
          <w:sz w:val="24"/>
          <w:szCs w:val="24"/>
        </w:rPr>
        <w:t>ateriály jsou určeny pro bezplatné používání pro potřeby výuky a vzdělávání na všech typech škol</w:t>
      </w:r>
      <w:r>
        <w:rPr>
          <w:rFonts w:ascii="Arial" w:hAnsi="Arial" w:cs="Arial"/>
          <w:sz w:val="24"/>
          <w:szCs w:val="24"/>
        </w:rPr>
        <w:t xml:space="preserve"> </w:t>
      </w:r>
      <w:r w:rsidRPr="00A67F3A">
        <w:rPr>
          <w:rFonts w:ascii="Arial" w:hAnsi="Arial" w:cs="Arial"/>
          <w:sz w:val="24"/>
          <w:szCs w:val="24"/>
        </w:rPr>
        <w:t>a školských zařízení. Jakékoliv další využití podléhá autorskému zákonu.</w:t>
      </w:r>
    </w:p>
    <w:p w:rsidR="00E11F60" w:rsidRDefault="00162FC8" w:rsidP="00E11F60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E11F60">
        <w:rPr>
          <w:rFonts w:ascii="Arial" w:hAnsi="Arial" w:cs="Arial"/>
          <w:sz w:val="24"/>
          <w:szCs w:val="24"/>
        </w:rPr>
        <w:t xml:space="preserve">  </w:t>
      </w:r>
      <w:r w:rsidR="00E11F60" w:rsidRPr="00A67F3A">
        <w:rPr>
          <w:rFonts w:ascii="Arial" w:hAnsi="Arial" w:cs="Arial"/>
          <w:sz w:val="24"/>
          <w:szCs w:val="24"/>
        </w:rPr>
        <w:t>Všechna neocitovaná autorská díla jsou dílem autora.</w:t>
      </w:r>
    </w:p>
    <w:p w:rsidR="00E11F60" w:rsidRPr="00E11F60" w:rsidRDefault="00E11F60" w:rsidP="00FB32B7">
      <w:pPr>
        <w:ind w:left="567"/>
        <w:jc w:val="both"/>
        <w:rPr>
          <w:rFonts w:ascii="Arial" w:hAnsi="Arial" w:cs="Arial"/>
          <w:sz w:val="24"/>
          <w:szCs w:val="24"/>
        </w:rPr>
      </w:pPr>
    </w:p>
    <w:sectPr w:rsidR="00E11F60" w:rsidRPr="00E11F60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058" w:rsidRDefault="00056058" w:rsidP="001E2C58">
      <w:pPr>
        <w:spacing w:after="0" w:line="240" w:lineRule="auto"/>
      </w:pPr>
      <w:r>
        <w:separator/>
      </w:r>
    </w:p>
  </w:endnote>
  <w:endnote w:type="continuationSeparator" w:id="0">
    <w:p w:rsidR="00056058" w:rsidRDefault="00056058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058" w:rsidRDefault="00056058" w:rsidP="001E2C58">
      <w:pPr>
        <w:spacing w:after="0" w:line="240" w:lineRule="auto"/>
      </w:pPr>
      <w:r>
        <w:separator/>
      </w:r>
    </w:p>
  </w:footnote>
  <w:footnote w:type="continuationSeparator" w:id="0">
    <w:p w:rsidR="00056058" w:rsidRDefault="00056058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D48DE"/>
    <w:multiLevelType w:val="hybridMultilevel"/>
    <w:tmpl w:val="F064F4FA"/>
    <w:lvl w:ilvl="0" w:tplc="E064EF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716C7"/>
    <w:multiLevelType w:val="hybridMultilevel"/>
    <w:tmpl w:val="34F897B6"/>
    <w:lvl w:ilvl="0" w:tplc="C0FAD3F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">
    <w:nsid w:val="03F159A3"/>
    <w:multiLevelType w:val="hybridMultilevel"/>
    <w:tmpl w:val="187E163C"/>
    <w:lvl w:ilvl="0" w:tplc="04050019">
      <w:start w:val="1"/>
      <w:numFmt w:val="lowerLetter"/>
      <w:lvlText w:val="%1."/>
      <w:lvlJc w:val="left"/>
      <w:pPr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47B1561"/>
    <w:multiLevelType w:val="hybridMultilevel"/>
    <w:tmpl w:val="F76C9F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BF0CDB"/>
    <w:multiLevelType w:val="hybridMultilevel"/>
    <w:tmpl w:val="BD2CD0D0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76E94"/>
    <w:multiLevelType w:val="hybridMultilevel"/>
    <w:tmpl w:val="E8384E0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099963B9"/>
    <w:multiLevelType w:val="hybridMultilevel"/>
    <w:tmpl w:val="CA34A3CA"/>
    <w:lvl w:ilvl="0" w:tplc="0405000F">
      <w:start w:val="1"/>
      <w:numFmt w:val="decimal"/>
      <w:lvlText w:val="%1."/>
      <w:lvlJc w:val="left"/>
      <w:pPr>
        <w:ind w:left="2150" w:hanging="360"/>
      </w:pPr>
    </w:lvl>
    <w:lvl w:ilvl="1" w:tplc="04050019" w:tentative="1">
      <w:start w:val="1"/>
      <w:numFmt w:val="lowerLetter"/>
      <w:lvlText w:val="%2."/>
      <w:lvlJc w:val="left"/>
      <w:pPr>
        <w:ind w:left="2870" w:hanging="360"/>
      </w:pPr>
    </w:lvl>
    <w:lvl w:ilvl="2" w:tplc="0405001B" w:tentative="1">
      <w:start w:val="1"/>
      <w:numFmt w:val="lowerRoman"/>
      <w:lvlText w:val="%3."/>
      <w:lvlJc w:val="right"/>
      <w:pPr>
        <w:ind w:left="3590" w:hanging="180"/>
      </w:pPr>
    </w:lvl>
    <w:lvl w:ilvl="3" w:tplc="0405000F" w:tentative="1">
      <w:start w:val="1"/>
      <w:numFmt w:val="decimal"/>
      <w:lvlText w:val="%4."/>
      <w:lvlJc w:val="left"/>
      <w:pPr>
        <w:ind w:left="4310" w:hanging="360"/>
      </w:pPr>
    </w:lvl>
    <w:lvl w:ilvl="4" w:tplc="04050019" w:tentative="1">
      <w:start w:val="1"/>
      <w:numFmt w:val="lowerLetter"/>
      <w:lvlText w:val="%5."/>
      <w:lvlJc w:val="left"/>
      <w:pPr>
        <w:ind w:left="5030" w:hanging="360"/>
      </w:pPr>
    </w:lvl>
    <w:lvl w:ilvl="5" w:tplc="0405001B" w:tentative="1">
      <w:start w:val="1"/>
      <w:numFmt w:val="lowerRoman"/>
      <w:lvlText w:val="%6."/>
      <w:lvlJc w:val="right"/>
      <w:pPr>
        <w:ind w:left="5750" w:hanging="180"/>
      </w:pPr>
    </w:lvl>
    <w:lvl w:ilvl="6" w:tplc="0405000F" w:tentative="1">
      <w:start w:val="1"/>
      <w:numFmt w:val="decimal"/>
      <w:lvlText w:val="%7."/>
      <w:lvlJc w:val="left"/>
      <w:pPr>
        <w:ind w:left="6470" w:hanging="360"/>
      </w:pPr>
    </w:lvl>
    <w:lvl w:ilvl="7" w:tplc="04050019" w:tentative="1">
      <w:start w:val="1"/>
      <w:numFmt w:val="lowerLetter"/>
      <w:lvlText w:val="%8."/>
      <w:lvlJc w:val="left"/>
      <w:pPr>
        <w:ind w:left="7190" w:hanging="360"/>
      </w:pPr>
    </w:lvl>
    <w:lvl w:ilvl="8" w:tplc="0405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7">
    <w:nsid w:val="18576F94"/>
    <w:multiLevelType w:val="hybridMultilevel"/>
    <w:tmpl w:val="A986FF22"/>
    <w:lvl w:ilvl="0" w:tplc="7204798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1F0D7361"/>
    <w:multiLevelType w:val="hybridMultilevel"/>
    <w:tmpl w:val="4950D046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>
    <w:nsid w:val="217829C0"/>
    <w:multiLevelType w:val="hybridMultilevel"/>
    <w:tmpl w:val="3894EDAE"/>
    <w:lvl w:ilvl="0" w:tplc="C4AE0006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A3E82"/>
    <w:multiLevelType w:val="hybridMultilevel"/>
    <w:tmpl w:val="49E65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6F3E6D"/>
    <w:multiLevelType w:val="hybridMultilevel"/>
    <w:tmpl w:val="5F5CDCA0"/>
    <w:lvl w:ilvl="0" w:tplc="476ED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5B7DE3"/>
    <w:multiLevelType w:val="hybridMultilevel"/>
    <w:tmpl w:val="9C748B66"/>
    <w:lvl w:ilvl="0" w:tplc="0405000F">
      <w:start w:val="1"/>
      <w:numFmt w:val="decimal"/>
      <w:lvlText w:val="%1."/>
      <w:lvlJc w:val="left"/>
      <w:pPr>
        <w:ind w:left="1430" w:hanging="360"/>
      </w:pPr>
    </w:lvl>
    <w:lvl w:ilvl="1" w:tplc="04050019" w:tentative="1">
      <w:start w:val="1"/>
      <w:numFmt w:val="lowerLetter"/>
      <w:lvlText w:val="%2."/>
      <w:lvlJc w:val="left"/>
      <w:pPr>
        <w:ind w:left="2150" w:hanging="360"/>
      </w:pPr>
    </w:lvl>
    <w:lvl w:ilvl="2" w:tplc="0405001B" w:tentative="1">
      <w:start w:val="1"/>
      <w:numFmt w:val="lowerRoman"/>
      <w:lvlText w:val="%3."/>
      <w:lvlJc w:val="right"/>
      <w:pPr>
        <w:ind w:left="2870" w:hanging="180"/>
      </w:pPr>
    </w:lvl>
    <w:lvl w:ilvl="3" w:tplc="0405000F" w:tentative="1">
      <w:start w:val="1"/>
      <w:numFmt w:val="decimal"/>
      <w:lvlText w:val="%4."/>
      <w:lvlJc w:val="left"/>
      <w:pPr>
        <w:ind w:left="3590" w:hanging="360"/>
      </w:pPr>
    </w:lvl>
    <w:lvl w:ilvl="4" w:tplc="04050019" w:tentative="1">
      <w:start w:val="1"/>
      <w:numFmt w:val="lowerLetter"/>
      <w:lvlText w:val="%5."/>
      <w:lvlJc w:val="left"/>
      <w:pPr>
        <w:ind w:left="4310" w:hanging="360"/>
      </w:pPr>
    </w:lvl>
    <w:lvl w:ilvl="5" w:tplc="0405001B" w:tentative="1">
      <w:start w:val="1"/>
      <w:numFmt w:val="lowerRoman"/>
      <w:lvlText w:val="%6."/>
      <w:lvlJc w:val="right"/>
      <w:pPr>
        <w:ind w:left="5030" w:hanging="180"/>
      </w:pPr>
    </w:lvl>
    <w:lvl w:ilvl="6" w:tplc="0405000F" w:tentative="1">
      <w:start w:val="1"/>
      <w:numFmt w:val="decimal"/>
      <w:lvlText w:val="%7."/>
      <w:lvlJc w:val="left"/>
      <w:pPr>
        <w:ind w:left="5750" w:hanging="360"/>
      </w:pPr>
    </w:lvl>
    <w:lvl w:ilvl="7" w:tplc="04050019" w:tentative="1">
      <w:start w:val="1"/>
      <w:numFmt w:val="lowerLetter"/>
      <w:lvlText w:val="%8."/>
      <w:lvlJc w:val="left"/>
      <w:pPr>
        <w:ind w:left="6470" w:hanging="360"/>
      </w:pPr>
    </w:lvl>
    <w:lvl w:ilvl="8" w:tplc="040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39E07CC3"/>
    <w:multiLevelType w:val="hybridMultilevel"/>
    <w:tmpl w:val="1068E234"/>
    <w:lvl w:ilvl="0" w:tplc="5212075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C431957"/>
    <w:multiLevelType w:val="hybridMultilevel"/>
    <w:tmpl w:val="B16602C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7078B6"/>
    <w:multiLevelType w:val="hybridMultilevel"/>
    <w:tmpl w:val="8C9CDAFA"/>
    <w:lvl w:ilvl="0" w:tplc="DD00058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367013F"/>
    <w:multiLevelType w:val="hybridMultilevel"/>
    <w:tmpl w:val="D6762C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C47751"/>
    <w:multiLevelType w:val="hybridMultilevel"/>
    <w:tmpl w:val="3E28D362"/>
    <w:lvl w:ilvl="0" w:tplc="476ED3C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43C75CBD"/>
    <w:multiLevelType w:val="hybridMultilevel"/>
    <w:tmpl w:val="1EBA33EC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>
    <w:nsid w:val="46F1504C"/>
    <w:multiLevelType w:val="hybridMultilevel"/>
    <w:tmpl w:val="5C187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E001D9"/>
    <w:multiLevelType w:val="hybridMultilevel"/>
    <w:tmpl w:val="38DCC4E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91B59E1"/>
    <w:multiLevelType w:val="hybridMultilevel"/>
    <w:tmpl w:val="1486D5A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B89019C"/>
    <w:multiLevelType w:val="hybridMultilevel"/>
    <w:tmpl w:val="0F8491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31DDA"/>
    <w:multiLevelType w:val="hybridMultilevel"/>
    <w:tmpl w:val="C534100A"/>
    <w:lvl w:ilvl="0" w:tplc="04050019">
      <w:start w:val="1"/>
      <w:numFmt w:val="lowerLetter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14A3EA3"/>
    <w:multiLevelType w:val="hybridMultilevel"/>
    <w:tmpl w:val="7BFE4E8C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5">
    <w:nsid w:val="54242FEA"/>
    <w:multiLevelType w:val="hybridMultilevel"/>
    <w:tmpl w:val="CA34A3CA"/>
    <w:lvl w:ilvl="0" w:tplc="0405000F">
      <w:start w:val="1"/>
      <w:numFmt w:val="decimal"/>
      <w:lvlText w:val="%1."/>
      <w:lvlJc w:val="left"/>
      <w:pPr>
        <w:ind w:left="2150" w:hanging="360"/>
      </w:pPr>
    </w:lvl>
    <w:lvl w:ilvl="1" w:tplc="04050019" w:tentative="1">
      <w:start w:val="1"/>
      <w:numFmt w:val="lowerLetter"/>
      <w:lvlText w:val="%2."/>
      <w:lvlJc w:val="left"/>
      <w:pPr>
        <w:ind w:left="2870" w:hanging="360"/>
      </w:pPr>
    </w:lvl>
    <w:lvl w:ilvl="2" w:tplc="0405001B" w:tentative="1">
      <w:start w:val="1"/>
      <w:numFmt w:val="lowerRoman"/>
      <w:lvlText w:val="%3."/>
      <w:lvlJc w:val="right"/>
      <w:pPr>
        <w:ind w:left="3590" w:hanging="180"/>
      </w:pPr>
    </w:lvl>
    <w:lvl w:ilvl="3" w:tplc="0405000F" w:tentative="1">
      <w:start w:val="1"/>
      <w:numFmt w:val="decimal"/>
      <w:lvlText w:val="%4."/>
      <w:lvlJc w:val="left"/>
      <w:pPr>
        <w:ind w:left="4310" w:hanging="360"/>
      </w:pPr>
    </w:lvl>
    <w:lvl w:ilvl="4" w:tplc="04050019" w:tentative="1">
      <w:start w:val="1"/>
      <w:numFmt w:val="lowerLetter"/>
      <w:lvlText w:val="%5."/>
      <w:lvlJc w:val="left"/>
      <w:pPr>
        <w:ind w:left="5030" w:hanging="360"/>
      </w:pPr>
    </w:lvl>
    <w:lvl w:ilvl="5" w:tplc="0405001B" w:tentative="1">
      <w:start w:val="1"/>
      <w:numFmt w:val="lowerRoman"/>
      <w:lvlText w:val="%6."/>
      <w:lvlJc w:val="right"/>
      <w:pPr>
        <w:ind w:left="5750" w:hanging="180"/>
      </w:pPr>
    </w:lvl>
    <w:lvl w:ilvl="6" w:tplc="0405000F" w:tentative="1">
      <w:start w:val="1"/>
      <w:numFmt w:val="decimal"/>
      <w:lvlText w:val="%7."/>
      <w:lvlJc w:val="left"/>
      <w:pPr>
        <w:ind w:left="6470" w:hanging="360"/>
      </w:pPr>
    </w:lvl>
    <w:lvl w:ilvl="7" w:tplc="04050019" w:tentative="1">
      <w:start w:val="1"/>
      <w:numFmt w:val="lowerLetter"/>
      <w:lvlText w:val="%8."/>
      <w:lvlJc w:val="left"/>
      <w:pPr>
        <w:ind w:left="7190" w:hanging="360"/>
      </w:pPr>
    </w:lvl>
    <w:lvl w:ilvl="8" w:tplc="0405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26">
    <w:nsid w:val="570E7123"/>
    <w:multiLevelType w:val="hybridMultilevel"/>
    <w:tmpl w:val="4AD08E02"/>
    <w:lvl w:ilvl="0" w:tplc="F1B8A20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EA72BF"/>
    <w:multiLevelType w:val="hybridMultilevel"/>
    <w:tmpl w:val="1DCA58B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4F0CC0"/>
    <w:multiLevelType w:val="hybridMultilevel"/>
    <w:tmpl w:val="1376F64A"/>
    <w:lvl w:ilvl="0" w:tplc="476ED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35630FF"/>
    <w:multiLevelType w:val="hybridMultilevel"/>
    <w:tmpl w:val="BD2CD0D0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DC1925"/>
    <w:multiLevelType w:val="hybridMultilevel"/>
    <w:tmpl w:val="ED240036"/>
    <w:lvl w:ilvl="0" w:tplc="0405000F">
      <w:start w:val="1"/>
      <w:numFmt w:val="decimal"/>
      <w:lvlText w:val="%1."/>
      <w:lvlJc w:val="left"/>
      <w:pPr>
        <w:ind w:left="2150" w:hanging="360"/>
      </w:pPr>
    </w:lvl>
    <w:lvl w:ilvl="1" w:tplc="04050019" w:tentative="1">
      <w:start w:val="1"/>
      <w:numFmt w:val="lowerLetter"/>
      <w:lvlText w:val="%2."/>
      <w:lvlJc w:val="left"/>
      <w:pPr>
        <w:ind w:left="2870" w:hanging="360"/>
      </w:pPr>
    </w:lvl>
    <w:lvl w:ilvl="2" w:tplc="0405001B" w:tentative="1">
      <w:start w:val="1"/>
      <w:numFmt w:val="lowerRoman"/>
      <w:lvlText w:val="%3."/>
      <w:lvlJc w:val="right"/>
      <w:pPr>
        <w:ind w:left="3590" w:hanging="180"/>
      </w:pPr>
    </w:lvl>
    <w:lvl w:ilvl="3" w:tplc="0405000F" w:tentative="1">
      <w:start w:val="1"/>
      <w:numFmt w:val="decimal"/>
      <w:lvlText w:val="%4."/>
      <w:lvlJc w:val="left"/>
      <w:pPr>
        <w:ind w:left="4310" w:hanging="360"/>
      </w:pPr>
    </w:lvl>
    <w:lvl w:ilvl="4" w:tplc="04050019" w:tentative="1">
      <w:start w:val="1"/>
      <w:numFmt w:val="lowerLetter"/>
      <w:lvlText w:val="%5."/>
      <w:lvlJc w:val="left"/>
      <w:pPr>
        <w:ind w:left="5030" w:hanging="360"/>
      </w:pPr>
    </w:lvl>
    <w:lvl w:ilvl="5" w:tplc="0405001B" w:tentative="1">
      <w:start w:val="1"/>
      <w:numFmt w:val="lowerRoman"/>
      <w:lvlText w:val="%6."/>
      <w:lvlJc w:val="right"/>
      <w:pPr>
        <w:ind w:left="5750" w:hanging="180"/>
      </w:pPr>
    </w:lvl>
    <w:lvl w:ilvl="6" w:tplc="0405000F" w:tentative="1">
      <w:start w:val="1"/>
      <w:numFmt w:val="decimal"/>
      <w:lvlText w:val="%7."/>
      <w:lvlJc w:val="left"/>
      <w:pPr>
        <w:ind w:left="6470" w:hanging="360"/>
      </w:pPr>
    </w:lvl>
    <w:lvl w:ilvl="7" w:tplc="04050019" w:tentative="1">
      <w:start w:val="1"/>
      <w:numFmt w:val="lowerLetter"/>
      <w:lvlText w:val="%8."/>
      <w:lvlJc w:val="left"/>
      <w:pPr>
        <w:ind w:left="7190" w:hanging="360"/>
      </w:pPr>
    </w:lvl>
    <w:lvl w:ilvl="8" w:tplc="0405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31">
    <w:nsid w:val="65006FB2"/>
    <w:multiLevelType w:val="hybridMultilevel"/>
    <w:tmpl w:val="9A66C82A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5251A87"/>
    <w:multiLevelType w:val="hybridMultilevel"/>
    <w:tmpl w:val="D8B88B6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5775EB1"/>
    <w:multiLevelType w:val="hybridMultilevel"/>
    <w:tmpl w:val="ED240036"/>
    <w:lvl w:ilvl="0" w:tplc="0405000F">
      <w:start w:val="1"/>
      <w:numFmt w:val="decimal"/>
      <w:lvlText w:val="%1."/>
      <w:lvlJc w:val="left"/>
      <w:pPr>
        <w:ind w:left="2150" w:hanging="360"/>
      </w:pPr>
    </w:lvl>
    <w:lvl w:ilvl="1" w:tplc="04050019" w:tentative="1">
      <w:start w:val="1"/>
      <w:numFmt w:val="lowerLetter"/>
      <w:lvlText w:val="%2."/>
      <w:lvlJc w:val="left"/>
      <w:pPr>
        <w:ind w:left="2870" w:hanging="360"/>
      </w:pPr>
    </w:lvl>
    <w:lvl w:ilvl="2" w:tplc="0405001B" w:tentative="1">
      <w:start w:val="1"/>
      <w:numFmt w:val="lowerRoman"/>
      <w:lvlText w:val="%3."/>
      <w:lvlJc w:val="right"/>
      <w:pPr>
        <w:ind w:left="3590" w:hanging="180"/>
      </w:pPr>
    </w:lvl>
    <w:lvl w:ilvl="3" w:tplc="0405000F" w:tentative="1">
      <w:start w:val="1"/>
      <w:numFmt w:val="decimal"/>
      <w:lvlText w:val="%4."/>
      <w:lvlJc w:val="left"/>
      <w:pPr>
        <w:ind w:left="4310" w:hanging="360"/>
      </w:pPr>
    </w:lvl>
    <w:lvl w:ilvl="4" w:tplc="04050019" w:tentative="1">
      <w:start w:val="1"/>
      <w:numFmt w:val="lowerLetter"/>
      <w:lvlText w:val="%5."/>
      <w:lvlJc w:val="left"/>
      <w:pPr>
        <w:ind w:left="5030" w:hanging="360"/>
      </w:pPr>
    </w:lvl>
    <w:lvl w:ilvl="5" w:tplc="0405001B" w:tentative="1">
      <w:start w:val="1"/>
      <w:numFmt w:val="lowerRoman"/>
      <w:lvlText w:val="%6."/>
      <w:lvlJc w:val="right"/>
      <w:pPr>
        <w:ind w:left="5750" w:hanging="180"/>
      </w:pPr>
    </w:lvl>
    <w:lvl w:ilvl="6" w:tplc="0405000F" w:tentative="1">
      <w:start w:val="1"/>
      <w:numFmt w:val="decimal"/>
      <w:lvlText w:val="%7."/>
      <w:lvlJc w:val="left"/>
      <w:pPr>
        <w:ind w:left="6470" w:hanging="360"/>
      </w:pPr>
    </w:lvl>
    <w:lvl w:ilvl="7" w:tplc="04050019" w:tentative="1">
      <w:start w:val="1"/>
      <w:numFmt w:val="lowerLetter"/>
      <w:lvlText w:val="%8."/>
      <w:lvlJc w:val="left"/>
      <w:pPr>
        <w:ind w:left="7190" w:hanging="360"/>
      </w:pPr>
    </w:lvl>
    <w:lvl w:ilvl="8" w:tplc="0405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34">
    <w:nsid w:val="663C5CA6"/>
    <w:multiLevelType w:val="hybridMultilevel"/>
    <w:tmpl w:val="AC407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C70C48"/>
    <w:multiLevelType w:val="hybridMultilevel"/>
    <w:tmpl w:val="CEA40C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E6750B"/>
    <w:multiLevelType w:val="hybridMultilevel"/>
    <w:tmpl w:val="E0C69DFA"/>
    <w:lvl w:ilvl="0" w:tplc="04050019">
      <w:start w:val="1"/>
      <w:numFmt w:val="low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7">
    <w:nsid w:val="6AC3107F"/>
    <w:multiLevelType w:val="hybridMultilevel"/>
    <w:tmpl w:val="00AAB2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44455B"/>
    <w:multiLevelType w:val="hybridMultilevel"/>
    <w:tmpl w:val="0310D2D4"/>
    <w:lvl w:ilvl="0" w:tplc="BF00DE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91D1655"/>
    <w:multiLevelType w:val="hybridMultilevel"/>
    <w:tmpl w:val="C8829992"/>
    <w:lvl w:ilvl="0" w:tplc="476ED3C6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40">
    <w:nsid w:val="7A607B4C"/>
    <w:multiLevelType w:val="hybridMultilevel"/>
    <w:tmpl w:val="8BA83B26"/>
    <w:lvl w:ilvl="0" w:tplc="944EE346">
      <w:start w:val="1"/>
      <w:numFmt w:val="upperLetter"/>
      <w:lvlText w:val="%1."/>
      <w:lvlJc w:val="left"/>
      <w:pPr>
        <w:ind w:left="9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DFA2FE9"/>
    <w:multiLevelType w:val="hybridMultilevel"/>
    <w:tmpl w:val="09A41776"/>
    <w:lvl w:ilvl="0" w:tplc="5E4CEA4C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40"/>
  </w:num>
  <w:num w:numId="5">
    <w:abstractNumId w:val="10"/>
  </w:num>
  <w:num w:numId="6">
    <w:abstractNumId w:val="19"/>
  </w:num>
  <w:num w:numId="7">
    <w:abstractNumId w:val="21"/>
  </w:num>
  <w:num w:numId="8">
    <w:abstractNumId w:val="3"/>
  </w:num>
  <w:num w:numId="9">
    <w:abstractNumId w:val="1"/>
  </w:num>
  <w:num w:numId="10">
    <w:abstractNumId w:val="5"/>
  </w:num>
  <w:num w:numId="11">
    <w:abstractNumId w:val="28"/>
  </w:num>
  <w:num w:numId="12">
    <w:abstractNumId w:val="17"/>
  </w:num>
  <w:num w:numId="13">
    <w:abstractNumId w:val="39"/>
  </w:num>
  <w:num w:numId="14">
    <w:abstractNumId w:val="11"/>
  </w:num>
  <w:num w:numId="15">
    <w:abstractNumId w:val="20"/>
  </w:num>
  <w:num w:numId="16">
    <w:abstractNumId w:val="36"/>
  </w:num>
  <w:num w:numId="17">
    <w:abstractNumId w:val="7"/>
  </w:num>
  <w:num w:numId="18">
    <w:abstractNumId w:val="8"/>
  </w:num>
  <w:num w:numId="19">
    <w:abstractNumId w:val="18"/>
  </w:num>
  <w:num w:numId="20">
    <w:abstractNumId w:val="24"/>
  </w:num>
  <w:num w:numId="21">
    <w:abstractNumId w:val="14"/>
  </w:num>
  <w:num w:numId="22">
    <w:abstractNumId w:val="2"/>
  </w:num>
  <w:num w:numId="23">
    <w:abstractNumId w:val="23"/>
  </w:num>
  <w:num w:numId="24">
    <w:abstractNumId w:val="34"/>
  </w:num>
  <w:num w:numId="25">
    <w:abstractNumId w:val="35"/>
  </w:num>
  <w:num w:numId="26">
    <w:abstractNumId w:val="22"/>
  </w:num>
  <w:num w:numId="27">
    <w:abstractNumId w:val="41"/>
  </w:num>
  <w:num w:numId="28">
    <w:abstractNumId w:val="25"/>
  </w:num>
  <w:num w:numId="29">
    <w:abstractNumId w:val="33"/>
  </w:num>
  <w:num w:numId="30">
    <w:abstractNumId w:val="12"/>
  </w:num>
  <w:num w:numId="31">
    <w:abstractNumId w:val="6"/>
  </w:num>
  <w:num w:numId="32">
    <w:abstractNumId w:val="30"/>
  </w:num>
  <w:num w:numId="33">
    <w:abstractNumId w:val="16"/>
  </w:num>
  <w:num w:numId="34">
    <w:abstractNumId w:val="0"/>
  </w:num>
  <w:num w:numId="35">
    <w:abstractNumId w:val="27"/>
  </w:num>
  <w:num w:numId="36">
    <w:abstractNumId w:val="37"/>
  </w:num>
  <w:num w:numId="37">
    <w:abstractNumId w:val="4"/>
  </w:num>
  <w:num w:numId="38">
    <w:abstractNumId w:val="32"/>
  </w:num>
  <w:num w:numId="39">
    <w:abstractNumId w:val="38"/>
  </w:num>
  <w:num w:numId="40">
    <w:abstractNumId w:val="26"/>
  </w:num>
  <w:num w:numId="41">
    <w:abstractNumId w:val="31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10A91"/>
    <w:rsid w:val="0004171D"/>
    <w:rsid w:val="00056058"/>
    <w:rsid w:val="00061AA6"/>
    <w:rsid w:val="00066157"/>
    <w:rsid w:val="00080C35"/>
    <w:rsid w:val="000952C2"/>
    <w:rsid w:val="00096548"/>
    <w:rsid w:val="000B5AC6"/>
    <w:rsid w:val="001011A0"/>
    <w:rsid w:val="00116DA1"/>
    <w:rsid w:val="00131490"/>
    <w:rsid w:val="00162FC8"/>
    <w:rsid w:val="00185E2F"/>
    <w:rsid w:val="001A05B4"/>
    <w:rsid w:val="001B3531"/>
    <w:rsid w:val="001D41F5"/>
    <w:rsid w:val="001E2C58"/>
    <w:rsid w:val="001F50CE"/>
    <w:rsid w:val="002076F0"/>
    <w:rsid w:val="0026497C"/>
    <w:rsid w:val="00287D38"/>
    <w:rsid w:val="002E5E47"/>
    <w:rsid w:val="002F1515"/>
    <w:rsid w:val="003069E8"/>
    <w:rsid w:val="00315580"/>
    <w:rsid w:val="003176E8"/>
    <w:rsid w:val="0033636A"/>
    <w:rsid w:val="00345675"/>
    <w:rsid w:val="00347177"/>
    <w:rsid w:val="00364C10"/>
    <w:rsid w:val="00386E81"/>
    <w:rsid w:val="003A3183"/>
    <w:rsid w:val="003B4C7A"/>
    <w:rsid w:val="003C3DF8"/>
    <w:rsid w:val="003D5998"/>
    <w:rsid w:val="003E190B"/>
    <w:rsid w:val="00423D9A"/>
    <w:rsid w:val="0045339A"/>
    <w:rsid w:val="00485C4D"/>
    <w:rsid w:val="00486062"/>
    <w:rsid w:val="004873FA"/>
    <w:rsid w:val="004A7CE0"/>
    <w:rsid w:val="004C5492"/>
    <w:rsid w:val="00512881"/>
    <w:rsid w:val="00544F6B"/>
    <w:rsid w:val="00560F01"/>
    <w:rsid w:val="005723A1"/>
    <w:rsid w:val="005A1790"/>
    <w:rsid w:val="005F7351"/>
    <w:rsid w:val="006040DD"/>
    <w:rsid w:val="00616086"/>
    <w:rsid w:val="0063378B"/>
    <w:rsid w:val="00643918"/>
    <w:rsid w:val="00661ADA"/>
    <w:rsid w:val="00663302"/>
    <w:rsid w:val="00663FB3"/>
    <w:rsid w:val="006A51F2"/>
    <w:rsid w:val="006C28F1"/>
    <w:rsid w:val="006D3137"/>
    <w:rsid w:val="006E692F"/>
    <w:rsid w:val="006F51DF"/>
    <w:rsid w:val="00710051"/>
    <w:rsid w:val="00727DE8"/>
    <w:rsid w:val="00750564"/>
    <w:rsid w:val="0075202F"/>
    <w:rsid w:val="00764014"/>
    <w:rsid w:val="00765580"/>
    <w:rsid w:val="007863B6"/>
    <w:rsid w:val="007A790D"/>
    <w:rsid w:val="007F5CED"/>
    <w:rsid w:val="008A5CBB"/>
    <w:rsid w:val="008C4C1D"/>
    <w:rsid w:val="008D5FA9"/>
    <w:rsid w:val="008D7DEE"/>
    <w:rsid w:val="008E3740"/>
    <w:rsid w:val="00914501"/>
    <w:rsid w:val="00922563"/>
    <w:rsid w:val="00934FE9"/>
    <w:rsid w:val="00940185"/>
    <w:rsid w:val="00956E42"/>
    <w:rsid w:val="0096155D"/>
    <w:rsid w:val="00972167"/>
    <w:rsid w:val="00972FEB"/>
    <w:rsid w:val="00974458"/>
    <w:rsid w:val="00987C7C"/>
    <w:rsid w:val="009A2F04"/>
    <w:rsid w:val="009D142A"/>
    <w:rsid w:val="009E0D27"/>
    <w:rsid w:val="009E0F53"/>
    <w:rsid w:val="00A13B57"/>
    <w:rsid w:val="00A16CD0"/>
    <w:rsid w:val="00A30E1C"/>
    <w:rsid w:val="00A3385E"/>
    <w:rsid w:val="00A4195C"/>
    <w:rsid w:val="00A54DEB"/>
    <w:rsid w:val="00A73376"/>
    <w:rsid w:val="00A8177E"/>
    <w:rsid w:val="00AA1791"/>
    <w:rsid w:val="00AB2DEE"/>
    <w:rsid w:val="00AB3878"/>
    <w:rsid w:val="00AD45AF"/>
    <w:rsid w:val="00AE6C29"/>
    <w:rsid w:val="00AE6C85"/>
    <w:rsid w:val="00B00EA2"/>
    <w:rsid w:val="00B1510B"/>
    <w:rsid w:val="00B441DC"/>
    <w:rsid w:val="00B5053C"/>
    <w:rsid w:val="00B609FF"/>
    <w:rsid w:val="00B66276"/>
    <w:rsid w:val="00BA09C7"/>
    <w:rsid w:val="00BB2847"/>
    <w:rsid w:val="00BB6663"/>
    <w:rsid w:val="00BD36B0"/>
    <w:rsid w:val="00BF313D"/>
    <w:rsid w:val="00C371BB"/>
    <w:rsid w:val="00C542B6"/>
    <w:rsid w:val="00C67A73"/>
    <w:rsid w:val="00C8768A"/>
    <w:rsid w:val="00C9381E"/>
    <w:rsid w:val="00CB2EEC"/>
    <w:rsid w:val="00CB5B12"/>
    <w:rsid w:val="00CB76A0"/>
    <w:rsid w:val="00CC0F49"/>
    <w:rsid w:val="00D17B37"/>
    <w:rsid w:val="00D46B66"/>
    <w:rsid w:val="00D5546B"/>
    <w:rsid w:val="00D56C0C"/>
    <w:rsid w:val="00D64F51"/>
    <w:rsid w:val="00D6514F"/>
    <w:rsid w:val="00DC1926"/>
    <w:rsid w:val="00DC4C45"/>
    <w:rsid w:val="00DC76F3"/>
    <w:rsid w:val="00DD2890"/>
    <w:rsid w:val="00DD5938"/>
    <w:rsid w:val="00DE142B"/>
    <w:rsid w:val="00DE507B"/>
    <w:rsid w:val="00E00189"/>
    <w:rsid w:val="00E11F60"/>
    <w:rsid w:val="00E3486C"/>
    <w:rsid w:val="00E84963"/>
    <w:rsid w:val="00EA524D"/>
    <w:rsid w:val="00EB3B88"/>
    <w:rsid w:val="00EB3F92"/>
    <w:rsid w:val="00EC5C0C"/>
    <w:rsid w:val="00F21E4A"/>
    <w:rsid w:val="00F30121"/>
    <w:rsid w:val="00F328AE"/>
    <w:rsid w:val="00F41AC0"/>
    <w:rsid w:val="00F47D64"/>
    <w:rsid w:val="00F755E8"/>
    <w:rsid w:val="00F87BBA"/>
    <w:rsid w:val="00FA12DB"/>
    <w:rsid w:val="00FB32B7"/>
    <w:rsid w:val="00FB6D50"/>
    <w:rsid w:val="00FC134C"/>
    <w:rsid w:val="00FC34F8"/>
    <w:rsid w:val="00FC38A1"/>
    <w:rsid w:val="00FD2498"/>
    <w:rsid w:val="00FD6CF1"/>
    <w:rsid w:val="00FE5CA7"/>
    <w:rsid w:val="00FF371D"/>
    <w:rsid w:val="00FF6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7D38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3D5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7863B6"/>
  </w:style>
  <w:style w:type="character" w:styleId="Hypertextovodkaz">
    <w:name w:val="Hyperlink"/>
    <w:basedOn w:val="Standardnpsmoodstavce"/>
    <w:uiPriority w:val="99"/>
    <w:semiHidden/>
    <w:unhideWhenUsed/>
    <w:rsid w:val="007863B6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A73376"/>
    <w:rPr>
      <w:b/>
      <w:bCs/>
    </w:rPr>
  </w:style>
  <w:style w:type="character" w:styleId="CittHTML">
    <w:name w:val="HTML Cite"/>
    <w:basedOn w:val="Standardnpsmoodstavce"/>
    <w:uiPriority w:val="99"/>
    <w:semiHidden/>
    <w:unhideWhenUsed/>
    <w:rsid w:val="00E11F6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7D3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D5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9</Pages>
  <Words>1290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6</cp:revision>
  <cp:lastPrinted>2013-11-03T15:41:00Z</cp:lastPrinted>
  <dcterms:created xsi:type="dcterms:W3CDTF">2013-11-04T06:29:00Z</dcterms:created>
  <dcterms:modified xsi:type="dcterms:W3CDTF">2014-05-12T12:52:00Z</dcterms:modified>
</cp:coreProperties>
</file>